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062"/>
      </w:tblGrid>
      <w:tr w:rsidR="005F5441" w:rsidRPr="00B07418" w:rsidTr="00C42FBD">
        <w:tc>
          <w:tcPr>
            <w:tcW w:w="4062" w:type="dxa"/>
          </w:tcPr>
          <w:p w:rsidR="005F5441" w:rsidRPr="00971FC5" w:rsidRDefault="005F5441" w:rsidP="002C73CC">
            <w:pPr>
              <w:autoSpaceDN w:val="0"/>
              <w:adjustRightInd w:val="0"/>
              <w:spacing w:line="240" w:lineRule="exact"/>
              <w:contextualSpacing/>
              <w:jc w:val="center"/>
              <w:rPr>
                <w:szCs w:val="28"/>
              </w:rPr>
            </w:pPr>
            <w:r w:rsidRPr="00971FC5">
              <w:rPr>
                <w:szCs w:val="28"/>
              </w:rPr>
              <w:t>Приложение</w:t>
            </w:r>
          </w:p>
          <w:p w:rsidR="005F5441" w:rsidRPr="00971FC5" w:rsidRDefault="005F5441" w:rsidP="002C73CC">
            <w:pPr>
              <w:autoSpaceDN w:val="0"/>
              <w:adjustRightInd w:val="0"/>
              <w:spacing w:line="240" w:lineRule="exact"/>
              <w:contextualSpacing/>
              <w:jc w:val="both"/>
              <w:rPr>
                <w:szCs w:val="28"/>
              </w:rPr>
            </w:pPr>
          </w:p>
          <w:p w:rsidR="005F5441" w:rsidRPr="00971FC5" w:rsidRDefault="005F5441" w:rsidP="002C73CC">
            <w:pPr>
              <w:autoSpaceDN w:val="0"/>
              <w:adjustRightInd w:val="0"/>
              <w:spacing w:line="240" w:lineRule="exact"/>
              <w:contextualSpacing/>
              <w:jc w:val="both"/>
              <w:rPr>
                <w:szCs w:val="28"/>
              </w:rPr>
            </w:pPr>
            <w:r w:rsidRPr="00971FC5">
              <w:rPr>
                <w:szCs w:val="28"/>
              </w:rPr>
              <w:t xml:space="preserve">к </w:t>
            </w:r>
            <w:r>
              <w:rPr>
                <w:szCs w:val="28"/>
              </w:rPr>
              <w:t>Порядку организации сбора и обработки информации о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стоянии условий и охраны тр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да у работодателей, осущест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ляющих деятельность на</w:t>
            </w:r>
            <w:r w:rsidR="00EE0BD9">
              <w:rPr>
                <w:szCs w:val="28"/>
              </w:rPr>
              <w:t xml:space="preserve"> терр</w:t>
            </w:r>
            <w:r w:rsidR="00EE0BD9">
              <w:rPr>
                <w:szCs w:val="28"/>
              </w:rPr>
              <w:t>и</w:t>
            </w:r>
            <w:r w:rsidR="00EE0BD9">
              <w:rPr>
                <w:szCs w:val="28"/>
              </w:rPr>
              <w:t>тории Георгиевского городск</w:t>
            </w:r>
            <w:r w:rsidR="00EE0BD9">
              <w:rPr>
                <w:szCs w:val="28"/>
              </w:rPr>
              <w:t>о</w:t>
            </w:r>
            <w:r w:rsidR="00EE0BD9">
              <w:rPr>
                <w:szCs w:val="28"/>
              </w:rPr>
              <w:t xml:space="preserve">го округа </w:t>
            </w:r>
            <w:r>
              <w:rPr>
                <w:szCs w:val="28"/>
              </w:rPr>
              <w:t>Ставропольского края</w:t>
            </w:r>
          </w:p>
        </w:tc>
      </w:tr>
    </w:tbl>
    <w:p w:rsidR="005F5441" w:rsidRDefault="005F5441" w:rsidP="002C73CC">
      <w:pPr>
        <w:shd w:val="clear" w:color="auto" w:fill="FFFFFF"/>
        <w:jc w:val="center"/>
        <w:textAlignment w:val="baseline"/>
        <w:rPr>
          <w:spacing w:val="1"/>
          <w:szCs w:val="28"/>
        </w:rPr>
      </w:pPr>
    </w:p>
    <w:p w:rsidR="00EA30AC" w:rsidRDefault="00EA30AC" w:rsidP="002C73CC">
      <w:pPr>
        <w:shd w:val="clear" w:color="auto" w:fill="FFFFFF"/>
        <w:jc w:val="center"/>
        <w:textAlignment w:val="baseline"/>
        <w:rPr>
          <w:spacing w:val="1"/>
          <w:szCs w:val="28"/>
        </w:rPr>
      </w:pPr>
    </w:p>
    <w:p w:rsidR="00EA30AC" w:rsidRDefault="00EA30AC" w:rsidP="002C73CC">
      <w:pPr>
        <w:shd w:val="clear" w:color="auto" w:fill="FFFFFF"/>
        <w:jc w:val="center"/>
        <w:textAlignment w:val="baseline"/>
        <w:rPr>
          <w:spacing w:val="1"/>
          <w:szCs w:val="28"/>
        </w:rPr>
      </w:pPr>
    </w:p>
    <w:p w:rsidR="005F5441" w:rsidRDefault="005F5441" w:rsidP="002C73CC">
      <w:pPr>
        <w:shd w:val="clear" w:color="auto" w:fill="FFFFFF"/>
        <w:jc w:val="center"/>
        <w:textAlignment w:val="baseline"/>
        <w:rPr>
          <w:spacing w:val="1"/>
          <w:szCs w:val="28"/>
        </w:rPr>
      </w:pPr>
    </w:p>
    <w:p w:rsidR="005F5441" w:rsidRDefault="005F5441" w:rsidP="002C73CC">
      <w:pPr>
        <w:shd w:val="clear" w:color="auto" w:fill="FFFFFF"/>
        <w:spacing w:line="240" w:lineRule="exact"/>
        <w:jc w:val="center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ИНФОРМАЦИЯ</w:t>
      </w:r>
    </w:p>
    <w:p w:rsidR="00EA30AC" w:rsidRDefault="00EA30AC" w:rsidP="002C73CC">
      <w:pPr>
        <w:shd w:val="clear" w:color="auto" w:fill="FFFFFF"/>
        <w:spacing w:line="240" w:lineRule="exact"/>
        <w:jc w:val="center"/>
        <w:textAlignment w:val="baseline"/>
        <w:rPr>
          <w:spacing w:val="1"/>
          <w:szCs w:val="28"/>
        </w:rPr>
      </w:pPr>
    </w:p>
    <w:p w:rsidR="005F5441" w:rsidRDefault="005F5441" w:rsidP="002C73CC">
      <w:pPr>
        <w:shd w:val="clear" w:color="auto" w:fill="FFFFFF"/>
        <w:spacing w:line="240" w:lineRule="exact"/>
        <w:jc w:val="center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 xml:space="preserve">о состоянии условий и охраны труда в организации </w:t>
      </w:r>
    </w:p>
    <w:p w:rsidR="005F5441" w:rsidRDefault="005F5441" w:rsidP="002C73CC">
      <w:pPr>
        <w:shd w:val="clear" w:color="auto" w:fill="FFFFFF"/>
        <w:spacing w:line="240" w:lineRule="exact"/>
        <w:jc w:val="center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(Информация по охране труда)</w:t>
      </w:r>
    </w:p>
    <w:p w:rsidR="005F5441" w:rsidRDefault="005F5441" w:rsidP="002C73CC">
      <w:pPr>
        <w:shd w:val="clear" w:color="auto" w:fill="FFFFFF"/>
        <w:jc w:val="center"/>
        <w:textAlignment w:val="baseline"/>
        <w:rPr>
          <w:spacing w:val="1"/>
          <w:szCs w:val="28"/>
        </w:rPr>
      </w:pPr>
    </w:p>
    <w:p w:rsidR="00EA30AC" w:rsidRDefault="00EA30AC" w:rsidP="002C73CC">
      <w:pPr>
        <w:shd w:val="clear" w:color="auto" w:fill="FFFFFF"/>
        <w:jc w:val="center"/>
        <w:textAlignment w:val="baseline"/>
        <w:rPr>
          <w:spacing w:val="1"/>
          <w:szCs w:val="28"/>
        </w:rPr>
      </w:pPr>
    </w:p>
    <w:p w:rsidR="005F5441" w:rsidRPr="003D046F" w:rsidRDefault="005F5441" w:rsidP="003D046F">
      <w:pPr>
        <w:shd w:val="clear" w:color="auto" w:fill="FFFFFF"/>
        <w:jc w:val="center"/>
        <w:textAlignment w:val="baseline"/>
        <w:rPr>
          <w:color w:val="000000"/>
          <w:szCs w:val="28"/>
        </w:rPr>
      </w:pPr>
      <w:r>
        <w:rPr>
          <w:spacing w:val="1"/>
          <w:szCs w:val="28"/>
        </w:rPr>
        <w:t xml:space="preserve">Форма </w:t>
      </w:r>
      <w:r w:rsidRPr="00221B66">
        <w:rPr>
          <w:spacing w:val="1"/>
          <w:szCs w:val="28"/>
        </w:rPr>
        <w:t xml:space="preserve">1. </w:t>
      </w:r>
      <w:r w:rsidRPr="003D046F">
        <w:rPr>
          <w:spacing w:val="1"/>
          <w:szCs w:val="28"/>
        </w:rPr>
        <w:t xml:space="preserve">Информация об </w:t>
      </w:r>
      <w:r w:rsidRPr="003D046F">
        <w:rPr>
          <w:color w:val="000000"/>
          <w:szCs w:val="28"/>
        </w:rPr>
        <w:t>управлении охраной труда в организации</w:t>
      </w:r>
    </w:p>
    <w:p w:rsidR="005F5441" w:rsidRDefault="005F5441" w:rsidP="00104783">
      <w:pPr>
        <w:shd w:val="clear" w:color="auto" w:fill="FFFFFF"/>
        <w:spacing w:line="168" w:lineRule="auto"/>
        <w:jc w:val="center"/>
        <w:textAlignment w:val="baseline"/>
        <w:rPr>
          <w:b/>
          <w:color w:val="000000"/>
          <w:szCs w:val="28"/>
        </w:rPr>
      </w:pPr>
    </w:p>
    <w:p w:rsidR="005F5441" w:rsidRPr="00767DE0" w:rsidRDefault="005F5441" w:rsidP="003D046F">
      <w:pPr>
        <w:shd w:val="clear" w:color="auto" w:fill="FFFFFF"/>
        <w:textAlignment w:val="baseline"/>
        <w:rPr>
          <w:color w:val="000000"/>
          <w:szCs w:val="28"/>
        </w:rPr>
      </w:pPr>
      <w:r w:rsidRPr="00767DE0">
        <w:rPr>
          <w:color w:val="000000"/>
          <w:szCs w:val="28"/>
        </w:rPr>
        <w:t>Раздел 1.1.</w:t>
      </w:r>
    </w:p>
    <w:p w:rsidR="005F5441" w:rsidRDefault="005F5441" w:rsidP="00104783">
      <w:pPr>
        <w:shd w:val="clear" w:color="auto" w:fill="FFFFFF"/>
        <w:spacing w:line="168" w:lineRule="auto"/>
        <w:jc w:val="center"/>
        <w:textAlignment w:val="baseline"/>
        <w:rPr>
          <w:b/>
          <w:spacing w:val="1"/>
          <w:szCs w:val="28"/>
        </w:rPr>
      </w:pPr>
    </w:p>
    <w:p w:rsidR="005F5441" w:rsidRPr="00E74B5C" w:rsidRDefault="005F5441" w:rsidP="002C73CC">
      <w:pPr>
        <w:shd w:val="clear" w:color="auto" w:fill="FFFFFF"/>
        <w:textAlignment w:val="baseline"/>
        <w:rPr>
          <w:spacing w:val="1"/>
          <w:szCs w:val="28"/>
        </w:rPr>
      </w:pPr>
      <w:r w:rsidRPr="00E74B5C">
        <w:rPr>
          <w:spacing w:val="1"/>
          <w:szCs w:val="28"/>
        </w:rPr>
        <w:t>Дата представления _______</w:t>
      </w:r>
      <w:r>
        <w:rPr>
          <w:spacing w:val="1"/>
          <w:szCs w:val="28"/>
        </w:rPr>
        <w:t>_____</w:t>
      </w:r>
      <w:r w:rsidRPr="00E74B5C">
        <w:rPr>
          <w:spacing w:val="1"/>
          <w:szCs w:val="28"/>
        </w:rPr>
        <w:t>____________________________________</w:t>
      </w:r>
    </w:p>
    <w:p w:rsidR="005F5441" w:rsidRPr="00221B66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 xml:space="preserve">Наименование организации </w:t>
      </w:r>
      <w:r>
        <w:rPr>
          <w:spacing w:val="1"/>
          <w:szCs w:val="28"/>
        </w:rPr>
        <w:t>_____</w:t>
      </w:r>
      <w:r w:rsidRPr="00221B66">
        <w:rPr>
          <w:spacing w:val="1"/>
          <w:szCs w:val="28"/>
        </w:rPr>
        <w:t>__________________________</w:t>
      </w:r>
      <w:r>
        <w:rPr>
          <w:spacing w:val="1"/>
          <w:szCs w:val="28"/>
        </w:rPr>
        <w:t>__</w:t>
      </w:r>
      <w:r w:rsidRPr="00221B66">
        <w:rPr>
          <w:spacing w:val="1"/>
          <w:szCs w:val="28"/>
        </w:rPr>
        <w:t xml:space="preserve">_________ </w:t>
      </w:r>
    </w:p>
    <w:p w:rsidR="005F5441" w:rsidRPr="00221B66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>__________________________________________________________________</w:t>
      </w:r>
    </w:p>
    <w:p w:rsidR="005F5441" w:rsidRPr="00221B66" w:rsidRDefault="005F5441" w:rsidP="00104783">
      <w:pPr>
        <w:shd w:val="clear" w:color="auto" w:fill="FFFFFF"/>
        <w:spacing w:line="168" w:lineRule="auto"/>
        <w:jc w:val="center"/>
        <w:textAlignment w:val="baseline"/>
        <w:rPr>
          <w:spacing w:val="1"/>
          <w:sz w:val="20"/>
          <w:szCs w:val="20"/>
        </w:rPr>
      </w:pPr>
      <w:r w:rsidRPr="00221B66">
        <w:rPr>
          <w:spacing w:val="1"/>
          <w:sz w:val="20"/>
          <w:szCs w:val="20"/>
        </w:rPr>
        <w:t>(п</w:t>
      </w:r>
      <w:r>
        <w:rPr>
          <w:spacing w:val="1"/>
          <w:sz w:val="20"/>
          <w:szCs w:val="20"/>
        </w:rPr>
        <w:t>олное наименование организации</w:t>
      </w:r>
      <w:r w:rsidRPr="00221B66">
        <w:rPr>
          <w:spacing w:val="1"/>
          <w:sz w:val="20"/>
          <w:szCs w:val="20"/>
        </w:rPr>
        <w:t>)</w:t>
      </w:r>
    </w:p>
    <w:p w:rsidR="005F5441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 xml:space="preserve">ОКВЭД </w:t>
      </w:r>
      <w:r>
        <w:rPr>
          <w:spacing w:val="1"/>
          <w:szCs w:val="28"/>
        </w:rPr>
        <w:t>___</w:t>
      </w:r>
      <w:r w:rsidRPr="00221B66">
        <w:rPr>
          <w:spacing w:val="1"/>
          <w:szCs w:val="28"/>
        </w:rPr>
        <w:t>___________</w:t>
      </w:r>
      <w:r>
        <w:rPr>
          <w:spacing w:val="1"/>
          <w:szCs w:val="28"/>
        </w:rPr>
        <w:t>_____________________________</w:t>
      </w:r>
      <w:r w:rsidRPr="00221B66">
        <w:rPr>
          <w:spacing w:val="1"/>
          <w:szCs w:val="28"/>
        </w:rPr>
        <w:t>________________</w:t>
      </w:r>
    </w:p>
    <w:p w:rsidR="005F5441" w:rsidRPr="00221B66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И</w:t>
      </w:r>
      <w:r w:rsidRPr="00221B66">
        <w:rPr>
          <w:spacing w:val="1"/>
          <w:szCs w:val="28"/>
        </w:rPr>
        <w:t>НН_______</w:t>
      </w:r>
      <w:r>
        <w:rPr>
          <w:spacing w:val="1"/>
          <w:szCs w:val="28"/>
        </w:rPr>
        <w:t>_____________________________________</w:t>
      </w:r>
      <w:r w:rsidRPr="00221B66">
        <w:rPr>
          <w:spacing w:val="1"/>
          <w:szCs w:val="28"/>
        </w:rPr>
        <w:t xml:space="preserve">__________________ </w:t>
      </w:r>
    </w:p>
    <w:p w:rsidR="005F5441" w:rsidRPr="00221B66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 xml:space="preserve">ОГРН </w:t>
      </w:r>
      <w:r>
        <w:rPr>
          <w:spacing w:val="1"/>
          <w:szCs w:val="28"/>
        </w:rPr>
        <w:t>_</w:t>
      </w:r>
      <w:r w:rsidRPr="00221B66">
        <w:rPr>
          <w:spacing w:val="1"/>
          <w:szCs w:val="28"/>
        </w:rPr>
        <w:t>___________________________________________________________</w:t>
      </w:r>
    </w:p>
    <w:p w:rsidR="005F5441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Адрес организации_______</w:t>
      </w:r>
      <w:r w:rsidRPr="00221B66">
        <w:rPr>
          <w:spacing w:val="1"/>
          <w:szCs w:val="28"/>
        </w:rPr>
        <w:t>__________________________________________</w:t>
      </w:r>
    </w:p>
    <w:p w:rsidR="005F5441" w:rsidRPr="00221B66" w:rsidRDefault="005F5441" w:rsidP="00104783">
      <w:pPr>
        <w:shd w:val="clear" w:color="auto" w:fill="FFFFFF"/>
        <w:spacing w:line="168" w:lineRule="auto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ab/>
      </w:r>
      <w:r>
        <w:rPr>
          <w:spacing w:val="1"/>
          <w:szCs w:val="28"/>
        </w:rPr>
        <w:tab/>
      </w:r>
      <w:r>
        <w:rPr>
          <w:spacing w:val="1"/>
          <w:szCs w:val="28"/>
        </w:rPr>
        <w:tab/>
      </w:r>
      <w:r>
        <w:rPr>
          <w:spacing w:val="1"/>
          <w:szCs w:val="28"/>
        </w:rPr>
        <w:tab/>
      </w:r>
      <w:r>
        <w:rPr>
          <w:spacing w:val="1"/>
          <w:szCs w:val="28"/>
        </w:rPr>
        <w:tab/>
      </w:r>
      <w:r>
        <w:rPr>
          <w:spacing w:val="1"/>
          <w:szCs w:val="28"/>
        </w:rPr>
        <w:tab/>
      </w:r>
      <w:r w:rsidRPr="00847AF8">
        <w:rPr>
          <w:spacing w:val="1"/>
          <w:sz w:val="20"/>
          <w:szCs w:val="20"/>
        </w:rPr>
        <w:t>(индекс, населенный пункт, улица, дом)</w:t>
      </w:r>
    </w:p>
    <w:p w:rsidR="005F5441" w:rsidRPr="00221B66" w:rsidRDefault="005F5441" w:rsidP="00104783">
      <w:pPr>
        <w:shd w:val="clear" w:color="auto" w:fill="FFFFFF"/>
        <w:spacing w:before="240" w:line="168" w:lineRule="auto"/>
        <w:jc w:val="center"/>
        <w:textAlignment w:val="baseline"/>
        <w:rPr>
          <w:spacing w:val="1"/>
          <w:sz w:val="20"/>
          <w:szCs w:val="20"/>
        </w:rPr>
      </w:pPr>
      <w:r w:rsidRPr="00F65DC0">
        <w:rPr>
          <w:spacing w:val="1"/>
          <w:szCs w:val="28"/>
        </w:rPr>
        <w:t>___________________________________</w:t>
      </w:r>
      <w:r>
        <w:rPr>
          <w:spacing w:val="1"/>
          <w:szCs w:val="28"/>
        </w:rPr>
        <w:t>_______________________________</w:t>
      </w:r>
      <w:r>
        <w:rPr>
          <w:spacing w:val="1"/>
          <w:szCs w:val="28"/>
        </w:rPr>
        <w:br/>
      </w:r>
      <w:r w:rsidRPr="00F65DC0">
        <w:rPr>
          <w:spacing w:val="1"/>
          <w:sz w:val="20"/>
          <w:szCs w:val="20"/>
        </w:rPr>
        <w:t>(</w:t>
      </w:r>
      <w:r w:rsidRPr="00221B66">
        <w:rPr>
          <w:spacing w:val="1"/>
          <w:sz w:val="20"/>
          <w:szCs w:val="20"/>
        </w:rPr>
        <w:t>юридический и фактический)</w:t>
      </w:r>
    </w:p>
    <w:p w:rsidR="005F5441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 xml:space="preserve">Руководитель </w:t>
      </w:r>
      <w:r>
        <w:rPr>
          <w:spacing w:val="1"/>
          <w:szCs w:val="28"/>
        </w:rPr>
        <w:t>(работодатель)</w:t>
      </w:r>
      <w:r w:rsidRPr="00221B66">
        <w:rPr>
          <w:spacing w:val="1"/>
          <w:szCs w:val="28"/>
        </w:rPr>
        <w:t>____</w:t>
      </w:r>
      <w:r>
        <w:rPr>
          <w:spacing w:val="1"/>
          <w:szCs w:val="28"/>
        </w:rPr>
        <w:t>_</w:t>
      </w:r>
      <w:r w:rsidRPr="00221B66">
        <w:rPr>
          <w:spacing w:val="1"/>
          <w:szCs w:val="28"/>
        </w:rPr>
        <w:t>____________________________________</w:t>
      </w:r>
    </w:p>
    <w:p w:rsidR="005F5441" w:rsidRDefault="005F5441" w:rsidP="00104783">
      <w:pPr>
        <w:shd w:val="clear" w:color="auto" w:fill="FFFFFF"/>
        <w:spacing w:before="240" w:line="168" w:lineRule="auto"/>
        <w:jc w:val="center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__________________________________________________________________</w:t>
      </w:r>
    </w:p>
    <w:p w:rsidR="005F5441" w:rsidRPr="00F65DC0" w:rsidRDefault="005F5441" w:rsidP="00104783">
      <w:pPr>
        <w:shd w:val="clear" w:color="auto" w:fill="FFFFFF"/>
        <w:spacing w:line="168" w:lineRule="auto"/>
        <w:jc w:val="center"/>
        <w:textAlignment w:val="baseline"/>
        <w:rPr>
          <w:spacing w:val="1"/>
          <w:sz w:val="20"/>
          <w:szCs w:val="20"/>
        </w:rPr>
      </w:pPr>
      <w:r w:rsidRPr="00F65DC0">
        <w:rPr>
          <w:spacing w:val="1"/>
          <w:sz w:val="20"/>
          <w:szCs w:val="20"/>
        </w:rPr>
        <w:t>(должность, фамил</w:t>
      </w:r>
      <w:r>
        <w:rPr>
          <w:spacing w:val="1"/>
          <w:sz w:val="20"/>
          <w:szCs w:val="20"/>
        </w:rPr>
        <w:t>ия, имя, отчество полностью</w:t>
      </w:r>
      <w:r w:rsidRPr="00F65DC0">
        <w:rPr>
          <w:spacing w:val="1"/>
          <w:sz w:val="20"/>
          <w:szCs w:val="20"/>
        </w:rPr>
        <w:t>)</w:t>
      </w:r>
    </w:p>
    <w:p w:rsidR="005F5441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>Специалист по охране труда ___________</w:t>
      </w:r>
      <w:r>
        <w:rPr>
          <w:spacing w:val="1"/>
          <w:szCs w:val="28"/>
        </w:rPr>
        <w:t>_</w:t>
      </w:r>
      <w:r w:rsidRPr="00221B66">
        <w:rPr>
          <w:spacing w:val="1"/>
          <w:szCs w:val="28"/>
        </w:rPr>
        <w:t>___________________</w:t>
      </w:r>
      <w:r>
        <w:rPr>
          <w:spacing w:val="1"/>
          <w:szCs w:val="28"/>
        </w:rPr>
        <w:t>__________</w:t>
      </w:r>
    </w:p>
    <w:p w:rsidR="005F5441" w:rsidRPr="00221B66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__________________________________________________________________</w:t>
      </w:r>
    </w:p>
    <w:p w:rsidR="005F5441" w:rsidRPr="00F65DC0" w:rsidRDefault="005F5441" w:rsidP="00104783">
      <w:pPr>
        <w:shd w:val="clear" w:color="auto" w:fill="FFFFFF"/>
        <w:spacing w:line="168" w:lineRule="auto"/>
        <w:ind w:left="2124" w:firstLine="708"/>
        <w:jc w:val="center"/>
        <w:textAlignment w:val="baseline"/>
        <w:rPr>
          <w:spacing w:val="1"/>
          <w:sz w:val="20"/>
          <w:szCs w:val="20"/>
        </w:rPr>
      </w:pPr>
      <w:r w:rsidRPr="00F65DC0">
        <w:rPr>
          <w:spacing w:val="1"/>
          <w:sz w:val="20"/>
          <w:szCs w:val="20"/>
        </w:rPr>
        <w:t>(должность, фамилия, имя, отчество</w:t>
      </w:r>
      <w:r>
        <w:rPr>
          <w:spacing w:val="1"/>
          <w:sz w:val="20"/>
          <w:szCs w:val="20"/>
        </w:rPr>
        <w:t xml:space="preserve"> полностью</w:t>
      </w:r>
      <w:r w:rsidRPr="00F65DC0">
        <w:rPr>
          <w:spacing w:val="1"/>
          <w:sz w:val="20"/>
          <w:szCs w:val="20"/>
        </w:rPr>
        <w:t>)</w:t>
      </w:r>
    </w:p>
    <w:p w:rsidR="005F5441" w:rsidRDefault="005F5441" w:rsidP="00104783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 w:rsidRPr="00221B66">
        <w:rPr>
          <w:spacing w:val="1"/>
          <w:szCs w:val="28"/>
        </w:rPr>
        <w:t>Контактный телефон_________</w:t>
      </w:r>
      <w:r>
        <w:rPr>
          <w:spacing w:val="1"/>
          <w:szCs w:val="28"/>
        </w:rPr>
        <w:t>_________________________________</w:t>
      </w:r>
      <w:r w:rsidRPr="00221B66">
        <w:rPr>
          <w:spacing w:val="1"/>
          <w:szCs w:val="28"/>
        </w:rPr>
        <w:t xml:space="preserve">______ </w:t>
      </w:r>
    </w:p>
    <w:p w:rsidR="00EA30AC" w:rsidRPr="00767DE0" w:rsidRDefault="005F5441" w:rsidP="003D046F">
      <w:pPr>
        <w:shd w:val="clear" w:color="auto" w:fill="FFFFFF"/>
        <w:spacing w:before="240" w:line="168" w:lineRule="auto"/>
        <w:textAlignment w:val="baseline"/>
        <w:rPr>
          <w:spacing w:val="1"/>
          <w:szCs w:val="28"/>
        </w:rPr>
      </w:pPr>
      <w:r>
        <w:rPr>
          <w:spacing w:val="1"/>
          <w:szCs w:val="28"/>
        </w:rPr>
        <w:t>А</w:t>
      </w:r>
      <w:r w:rsidRPr="00221B66">
        <w:rPr>
          <w:spacing w:val="1"/>
          <w:szCs w:val="28"/>
        </w:rPr>
        <w:t>дрес электронной почты___</w:t>
      </w:r>
      <w:r>
        <w:rPr>
          <w:spacing w:val="1"/>
          <w:szCs w:val="28"/>
        </w:rPr>
        <w:t>__________________________________</w:t>
      </w:r>
      <w:r w:rsidRPr="00221B66">
        <w:rPr>
          <w:spacing w:val="1"/>
          <w:szCs w:val="28"/>
        </w:rPr>
        <w:t xml:space="preserve">_______ </w:t>
      </w:r>
    </w:p>
    <w:p w:rsidR="005F5441" w:rsidRPr="00767DE0" w:rsidRDefault="005F5441" w:rsidP="00104783">
      <w:pPr>
        <w:shd w:val="clear" w:color="auto" w:fill="FFFFFF"/>
        <w:spacing w:line="206" w:lineRule="atLeast"/>
        <w:textAlignment w:val="baseline"/>
        <w:rPr>
          <w:spacing w:val="1"/>
          <w:szCs w:val="28"/>
          <w:lang w:val="en-US"/>
        </w:rPr>
      </w:pPr>
      <w:r w:rsidRPr="00767DE0">
        <w:rPr>
          <w:spacing w:val="1"/>
          <w:szCs w:val="28"/>
        </w:rPr>
        <w:t>Раздел 1.2</w:t>
      </w:r>
      <w:r w:rsidRPr="00767DE0">
        <w:rPr>
          <w:spacing w:val="1"/>
          <w:szCs w:val="28"/>
          <w:lang w:val="en-US"/>
        </w:rPr>
        <w:t>.</w:t>
      </w:r>
    </w:p>
    <w:p w:rsidR="005F5441" w:rsidRPr="000B0628" w:rsidRDefault="005F5441" w:rsidP="005F5441">
      <w:pPr>
        <w:shd w:val="clear" w:color="auto" w:fill="FFFFFF"/>
        <w:spacing w:line="226" w:lineRule="atLeast"/>
        <w:textAlignment w:val="baseline"/>
        <w:rPr>
          <w:spacing w:val="1"/>
          <w:szCs w:val="28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4"/>
        <w:gridCol w:w="7089"/>
        <w:gridCol w:w="1568"/>
      </w:tblGrid>
      <w:tr w:rsidR="005F5441" w:rsidTr="000E36A8">
        <w:tc>
          <w:tcPr>
            <w:tcW w:w="674" w:type="dxa"/>
            <w:vAlign w:val="center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pacing w:val="1"/>
                <w:szCs w:val="28"/>
              </w:rPr>
              <w:t>п</w:t>
            </w:r>
            <w:proofErr w:type="gramEnd"/>
            <w:r>
              <w:rPr>
                <w:spacing w:val="1"/>
                <w:szCs w:val="28"/>
              </w:rPr>
              <w:t>/п</w:t>
            </w:r>
          </w:p>
        </w:tc>
        <w:tc>
          <w:tcPr>
            <w:tcW w:w="7089" w:type="dxa"/>
            <w:vAlign w:val="center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Наименование</w:t>
            </w:r>
          </w:p>
        </w:tc>
        <w:tc>
          <w:tcPr>
            <w:tcW w:w="1568" w:type="dxa"/>
            <w:vAlign w:val="center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zCs w:val="28"/>
              </w:rPr>
              <w:t>П</w:t>
            </w:r>
            <w:r w:rsidRPr="00C17359">
              <w:rPr>
                <w:szCs w:val="28"/>
              </w:rPr>
              <w:t>оказатель</w:t>
            </w:r>
          </w:p>
        </w:tc>
      </w:tr>
      <w:tr w:rsidR="005F5441" w:rsidTr="000E36A8">
        <w:tc>
          <w:tcPr>
            <w:tcW w:w="674" w:type="dxa"/>
            <w:vAlign w:val="center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</w:t>
            </w:r>
          </w:p>
        </w:tc>
        <w:tc>
          <w:tcPr>
            <w:tcW w:w="7089" w:type="dxa"/>
            <w:vAlign w:val="center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2</w:t>
            </w:r>
          </w:p>
        </w:tc>
        <w:tc>
          <w:tcPr>
            <w:tcW w:w="1568" w:type="dxa"/>
            <w:vAlign w:val="center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1.</w:t>
            </w:r>
          </w:p>
        </w:tc>
        <w:tc>
          <w:tcPr>
            <w:tcW w:w="7089" w:type="dxa"/>
          </w:tcPr>
          <w:p w:rsidR="005F5441" w:rsidRPr="0015522F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Среднесписочная численность работников, всего чел</w:t>
            </w:r>
            <w:r w:rsidRPr="00221B66">
              <w:rPr>
                <w:szCs w:val="28"/>
              </w:rPr>
              <w:t>о</w:t>
            </w:r>
            <w:r w:rsidRPr="00221B66">
              <w:rPr>
                <w:szCs w:val="28"/>
              </w:rPr>
              <w:t>век</w:t>
            </w:r>
            <w:r>
              <w:rPr>
                <w:szCs w:val="28"/>
              </w:rPr>
              <w:t>, в том числе: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1.1.</w:t>
            </w:r>
          </w:p>
        </w:tc>
        <w:tc>
          <w:tcPr>
            <w:tcW w:w="7089" w:type="dxa"/>
          </w:tcPr>
          <w:p w:rsidR="005F5441" w:rsidRPr="0015522F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221B66">
              <w:rPr>
                <w:szCs w:val="28"/>
              </w:rPr>
              <w:t>енщин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1.2.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несовершеннолетних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2.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Численность пострадавших при несчастных случаях, всего человек</w:t>
            </w:r>
            <w:r>
              <w:rPr>
                <w:szCs w:val="28"/>
              </w:rPr>
              <w:t xml:space="preserve">, </w:t>
            </w:r>
            <w:r w:rsidRPr="00221B66">
              <w:rPr>
                <w:szCs w:val="28"/>
              </w:rPr>
              <w:t>в т</w:t>
            </w:r>
            <w:r>
              <w:rPr>
                <w:szCs w:val="28"/>
              </w:rPr>
              <w:t>ом числе: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2.1.</w:t>
            </w:r>
          </w:p>
        </w:tc>
        <w:tc>
          <w:tcPr>
            <w:tcW w:w="7089" w:type="dxa"/>
          </w:tcPr>
          <w:p w:rsidR="005F5441" w:rsidRPr="0015522F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221B66">
              <w:rPr>
                <w:szCs w:val="28"/>
              </w:rPr>
              <w:t>енщин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2.2.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несовершеннолетних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Численность пострадавших с легкой степенью тяжести, всего человек</w:t>
            </w:r>
            <w:r>
              <w:rPr>
                <w:szCs w:val="28"/>
              </w:rPr>
              <w:t>, в том числе: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3.1.</w:t>
            </w:r>
          </w:p>
        </w:tc>
        <w:tc>
          <w:tcPr>
            <w:tcW w:w="7089" w:type="dxa"/>
          </w:tcPr>
          <w:p w:rsidR="005F5441" w:rsidRPr="0015522F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221B66">
              <w:rPr>
                <w:szCs w:val="28"/>
              </w:rPr>
              <w:t>енщин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3.2.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несовершеннолетних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4.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Из них с тяжелой степенью тяжести, всего человек</w:t>
            </w:r>
            <w:r>
              <w:rPr>
                <w:szCs w:val="28"/>
              </w:rPr>
              <w:t>, в том числе: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4.1.</w:t>
            </w:r>
          </w:p>
        </w:tc>
        <w:tc>
          <w:tcPr>
            <w:tcW w:w="7089" w:type="dxa"/>
          </w:tcPr>
          <w:p w:rsidR="005F5441" w:rsidRPr="0015522F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221B66">
              <w:rPr>
                <w:szCs w:val="28"/>
              </w:rPr>
              <w:t>енщин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4.2.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несовершеннолетних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5.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Из них со смертельным исходом, всего человек</w:t>
            </w:r>
            <w:r>
              <w:rPr>
                <w:szCs w:val="28"/>
              </w:rPr>
              <w:t>, в том числе: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5.1.</w:t>
            </w:r>
          </w:p>
        </w:tc>
        <w:tc>
          <w:tcPr>
            <w:tcW w:w="7089" w:type="dxa"/>
          </w:tcPr>
          <w:p w:rsidR="005F5441" w:rsidRPr="0015522F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221B66">
              <w:rPr>
                <w:szCs w:val="28"/>
              </w:rPr>
              <w:t>енщин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5.2.</w:t>
            </w:r>
          </w:p>
        </w:tc>
        <w:tc>
          <w:tcPr>
            <w:tcW w:w="7089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 w:rsidRPr="00221B66">
              <w:rPr>
                <w:szCs w:val="28"/>
              </w:rPr>
              <w:t>несовершеннолетних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6.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Количество групповых несчастных случаев</w:t>
            </w:r>
            <w:r>
              <w:rPr>
                <w:szCs w:val="28"/>
              </w:rPr>
              <w:t>, ед.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7.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Количество дней утраты трудоспособности пострада</w:t>
            </w:r>
            <w:r w:rsidRPr="00221B66">
              <w:rPr>
                <w:szCs w:val="28"/>
              </w:rPr>
              <w:t>в</w:t>
            </w:r>
            <w:r w:rsidRPr="00221B66">
              <w:rPr>
                <w:szCs w:val="28"/>
              </w:rPr>
              <w:t>ших при несчастных случаях (число человеко-дней)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8.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Израсходовано средств на охрану тру</w:t>
            </w:r>
            <w:r>
              <w:rPr>
                <w:szCs w:val="28"/>
              </w:rPr>
              <w:t>да за отчетный 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риод, всего, </w:t>
            </w:r>
            <w:r w:rsidRPr="00221B66">
              <w:rPr>
                <w:szCs w:val="28"/>
              </w:rPr>
              <w:t xml:space="preserve"> руб.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 w:rsidRPr="00471919">
              <w:rPr>
                <w:spacing w:val="1"/>
                <w:szCs w:val="28"/>
              </w:rPr>
              <w:t>9.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Израсходовано средств на охрану тру</w:t>
            </w:r>
            <w:r>
              <w:rPr>
                <w:szCs w:val="28"/>
              </w:rPr>
              <w:t>да за отчетный 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риод на одного</w:t>
            </w:r>
            <w:r w:rsidRPr="00221B66">
              <w:rPr>
                <w:szCs w:val="28"/>
              </w:rPr>
              <w:t xml:space="preserve"> работающего, руб</w:t>
            </w:r>
            <w:r>
              <w:rPr>
                <w:szCs w:val="28"/>
              </w:rPr>
              <w:t>.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10.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Наличие в организации утвержденного положения о с</w:t>
            </w:r>
            <w:r w:rsidRPr="00221B66">
              <w:rPr>
                <w:szCs w:val="28"/>
              </w:rPr>
              <w:t>и</w:t>
            </w:r>
            <w:r w:rsidRPr="00221B66">
              <w:rPr>
                <w:szCs w:val="28"/>
              </w:rPr>
              <w:t>стеме управления охраной труда</w:t>
            </w:r>
            <w:r>
              <w:rPr>
                <w:szCs w:val="28"/>
              </w:rPr>
              <w:t xml:space="preserve"> (да/нет) 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11.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Наличие программы «</w:t>
            </w:r>
            <w:r w:rsidRPr="00221B66">
              <w:rPr>
                <w:szCs w:val="28"/>
              </w:rPr>
              <w:t>нулевого травматизма</w:t>
            </w:r>
            <w:r>
              <w:rPr>
                <w:szCs w:val="28"/>
              </w:rPr>
              <w:t>»</w:t>
            </w:r>
            <w:r w:rsidRPr="00221B66">
              <w:rPr>
                <w:szCs w:val="28"/>
              </w:rPr>
              <w:t>, разраб</w:t>
            </w:r>
            <w:r w:rsidRPr="00221B66">
              <w:rPr>
                <w:szCs w:val="28"/>
              </w:rPr>
              <w:t>о</w:t>
            </w:r>
            <w:r w:rsidRPr="00221B66">
              <w:rPr>
                <w:szCs w:val="28"/>
              </w:rPr>
              <w:t>танной в соответствии с рекомендациями министерства труда и социальной защиты нас</w:t>
            </w:r>
            <w:r>
              <w:rPr>
                <w:szCs w:val="28"/>
              </w:rPr>
              <w:t>еления Ставропольского края (да/</w:t>
            </w:r>
            <w:r w:rsidRPr="00221B66">
              <w:rPr>
                <w:szCs w:val="28"/>
              </w:rPr>
              <w:t xml:space="preserve"> нет)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12.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Число работающих во вредных и (или) опасных услов</w:t>
            </w:r>
            <w:r w:rsidRPr="00221B66">
              <w:rPr>
                <w:szCs w:val="28"/>
              </w:rPr>
              <w:t>и</w:t>
            </w:r>
            <w:r w:rsidRPr="00221B66">
              <w:rPr>
                <w:szCs w:val="28"/>
              </w:rPr>
              <w:t>ях труда</w:t>
            </w:r>
            <w:r>
              <w:rPr>
                <w:szCs w:val="28"/>
              </w:rPr>
              <w:t>, всего, чел.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  <w:tr w:rsidR="005F5441" w:rsidTr="000E36A8">
        <w:tc>
          <w:tcPr>
            <w:tcW w:w="674" w:type="dxa"/>
          </w:tcPr>
          <w:p w:rsidR="005F5441" w:rsidRDefault="005F5441" w:rsidP="00C42FBD">
            <w:pPr>
              <w:spacing w:line="226" w:lineRule="atLeast"/>
              <w:jc w:val="center"/>
              <w:textAlignment w:val="baseline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13.</w:t>
            </w:r>
          </w:p>
        </w:tc>
        <w:tc>
          <w:tcPr>
            <w:tcW w:w="7089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Число женщин работающих во вредных и (или) опасных условиях труда</w:t>
            </w:r>
            <w:r>
              <w:rPr>
                <w:szCs w:val="28"/>
              </w:rPr>
              <w:t>,</w:t>
            </w:r>
            <w:r w:rsidRPr="00221B66">
              <w:rPr>
                <w:szCs w:val="28"/>
              </w:rPr>
              <w:t xml:space="preserve"> </w:t>
            </w:r>
            <w:r>
              <w:rPr>
                <w:szCs w:val="28"/>
              </w:rPr>
              <w:t>чел.</w:t>
            </w:r>
          </w:p>
        </w:tc>
        <w:tc>
          <w:tcPr>
            <w:tcW w:w="1568" w:type="dxa"/>
          </w:tcPr>
          <w:p w:rsidR="005F5441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</w:p>
        </w:tc>
      </w:tr>
    </w:tbl>
    <w:p w:rsidR="005F5441" w:rsidRDefault="005F5441" w:rsidP="005F5441">
      <w:pPr>
        <w:spacing w:after="161"/>
        <w:ind w:left="-806"/>
        <w:jc w:val="center"/>
        <w:textAlignment w:val="baseline"/>
        <w:outlineLvl w:val="3"/>
        <w:rPr>
          <w:spacing w:val="1"/>
          <w:szCs w:val="28"/>
        </w:rPr>
        <w:sectPr w:rsidR="005F5441" w:rsidSect="003D046F">
          <w:headerReference w:type="default" r:id="rId9"/>
          <w:headerReference w:type="first" r:id="rId10"/>
          <w:pgSz w:w="11906" w:h="16838"/>
          <w:pgMar w:top="1418" w:right="567" w:bottom="1134" w:left="1985" w:header="709" w:footer="709" w:gutter="0"/>
          <w:cols w:space="708"/>
          <w:titlePg/>
          <w:docGrid w:linePitch="381"/>
        </w:sectPr>
      </w:pPr>
    </w:p>
    <w:p w:rsidR="005F5441" w:rsidRDefault="005F5441" w:rsidP="005F5441">
      <w:pPr>
        <w:spacing w:after="161"/>
        <w:ind w:left="-806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Default="005F5441" w:rsidP="005F5441">
      <w:pPr>
        <w:spacing w:after="161"/>
        <w:ind w:left="-806"/>
        <w:jc w:val="center"/>
        <w:textAlignment w:val="baseline"/>
        <w:outlineLvl w:val="3"/>
        <w:rPr>
          <w:spacing w:val="1"/>
          <w:szCs w:val="28"/>
        </w:rPr>
      </w:pPr>
      <w:r>
        <w:rPr>
          <w:spacing w:val="1"/>
          <w:szCs w:val="28"/>
        </w:rPr>
        <w:lastRenderedPageBreak/>
        <w:t xml:space="preserve">Форма </w:t>
      </w:r>
      <w:r w:rsidRPr="00221B66">
        <w:rPr>
          <w:spacing w:val="1"/>
          <w:szCs w:val="28"/>
        </w:rPr>
        <w:t xml:space="preserve">2. </w:t>
      </w:r>
      <w:r w:rsidRPr="003D046F">
        <w:rPr>
          <w:spacing w:val="1"/>
          <w:szCs w:val="28"/>
        </w:rPr>
        <w:t>Сведения о проведении специальной оценки условий труда</w:t>
      </w:r>
    </w:p>
    <w:p w:rsidR="002C73CC" w:rsidRDefault="002C73CC" w:rsidP="005F5441">
      <w:pPr>
        <w:spacing w:after="161"/>
        <w:ind w:left="-806"/>
        <w:jc w:val="center"/>
        <w:textAlignment w:val="baseline"/>
        <w:outlineLvl w:val="3"/>
        <w:rPr>
          <w:b/>
          <w:spacing w:val="1"/>
          <w:szCs w:val="28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436"/>
        <w:gridCol w:w="1419"/>
        <w:gridCol w:w="570"/>
        <w:gridCol w:w="570"/>
        <w:gridCol w:w="570"/>
        <w:gridCol w:w="558"/>
        <w:gridCol w:w="576"/>
        <w:gridCol w:w="570"/>
        <w:gridCol w:w="697"/>
        <w:gridCol w:w="2408"/>
        <w:gridCol w:w="1984"/>
      </w:tblGrid>
      <w:tr w:rsidR="005F5441" w:rsidRPr="00271176" w:rsidTr="00C42FBD">
        <w:trPr>
          <w:trHeight w:val="1348"/>
        </w:trPr>
        <w:tc>
          <w:tcPr>
            <w:tcW w:w="381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5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Количество рабочих мест и численность работников, занятых на этих рабочих м</w:t>
            </w:r>
            <w:r w:rsidRPr="00271176">
              <w:rPr>
                <w:sz w:val="20"/>
                <w:szCs w:val="20"/>
              </w:rPr>
              <w:t>е</w:t>
            </w:r>
            <w:r w:rsidRPr="00271176">
              <w:rPr>
                <w:sz w:val="20"/>
                <w:szCs w:val="20"/>
              </w:rPr>
              <w:t>стах</w:t>
            </w:r>
          </w:p>
        </w:tc>
        <w:tc>
          <w:tcPr>
            <w:tcW w:w="4111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</w:t>
            </w:r>
            <w:r w:rsidRPr="00271176">
              <w:rPr>
                <w:sz w:val="20"/>
                <w:szCs w:val="20"/>
              </w:rPr>
              <w:t>о</w:t>
            </w:r>
            <w:r w:rsidRPr="00271176">
              <w:rPr>
                <w:sz w:val="20"/>
                <w:szCs w:val="20"/>
              </w:rPr>
              <w:t>чих мест, указанных в графе 3 (единиц)</w:t>
            </w:r>
          </w:p>
        </w:tc>
        <w:tc>
          <w:tcPr>
            <w:tcW w:w="240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Количество рабочих мест, декларированных на соответствие условий труда государственным нормативным требов</w:t>
            </w:r>
            <w:r w:rsidRPr="00271176">
              <w:rPr>
                <w:sz w:val="20"/>
                <w:szCs w:val="20"/>
              </w:rPr>
              <w:t>а</w:t>
            </w:r>
            <w:r w:rsidRPr="00271176">
              <w:rPr>
                <w:sz w:val="20"/>
                <w:szCs w:val="20"/>
              </w:rPr>
              <w:t>ниям охраны труда, из числа рабочих мест, указанных в графе 3 (единиц)</w:t>
            </w:r>
          </w:p>
        </w:tc>
        <w:tc>
          <w:tcPr>
            <w:tcW w:w="1984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Количество раб</w:t>
            </w:r>
            <w:r w:rsidRPr="00271176">
              <w:rPr>
                <w:sz w:val="20"/>
                <w:szCs w:val="20"/>
              </w:rPr>
              <w:t>о</w:t>
            </w:r>
            <w:r w:rsidRPr="00271176">
              <w:rPr>
                <w:sz w:val="20"/>
                <w:szCs w:val="20"/>
              </w:rPr>
              <w:t>чих мест, на кот</w:t>
            </w:r>
            <w:r w:rsidRPr="00271176">
              <w:rPr>
                <w:sz w:val="20"/>
                <w:szCs w:val="20"/>
              </w:rPr>
              <w:t>о</w:t>
            </w:r>
            <w:r w:rsidRPr="00271176">
              <w:rPr>
                <w:sz w:val="20"/>
                <w:szCs w:val="20"/>
              </w:rPr>
              <w:t>рых улучшены условия труда по результатам спец</w:t>
            </w:r>
            <w:r w:rsidRPr="00271176">
              <w:rPr>
                <w:sz w:val="20"/>
                <w:szCs w:val="20"/>
              </w:rPr>
              <w:t>и</w:t>
            </w:r>
            <w:r w:rsidRPr="00271176">
              <w:rPr>
                <w:sz w:val="20"/>
                <w:szCs w:val="20"/>
              </w:rPr>
              <w:t>альной оценки условий труда</w:t>
            </w:r>
          </w:p>
        </w:tc>
      </w:tr>
      <w:tr w:rsidR="005F5441" w:rsidRPr="00271176" w:rsidTr="00C42FBD">
        <w:trPr>
          <w:cantSplit/>
          <w:trHeight w:val="375"/>
        </w:trPr>
        <w:tc>
          <w:tcPr>
            <w:tcW w:w="381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 xml:space="preserve">в том </w:t>
            </w:r>
            <w:proofErr w:type="gramStart"/>
            <w:r w:rsidRPr="00271176">
              <w:rPr>
                <w:sz w:val="20"/>
                <w:szCs w:val="20"/>
              </w:rPr>
              <w:t>числе</w:t>
            </w:r>
            <w:proofErr w:type="gramEnd"/>
            <w:r w:rsidRPr="00271176">
              <w:rPr>
                <w:sz w:val="20"/>
                <w:szCs w:val="20"/>
              </w:rPr>
              <w:t xml:space="preserve"> на которых проведена </w:t>
            </w:r>
            <w:proofErr w:type="spellStart"/>
            <w:r w:rsidRPr="00271176">
              <w:rPr>
                <w:sz w:val="20"/>
                <w:szCs w:val="20"/>
              </w:rPr>
              <w:t>спецоценка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57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</w:tc>
        <w:tc>
          <w:tcPr>
            <w:tcW w:w="2274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</w:tc>
        <w:tc>
          <w:tcPr>
            <w:tcW w:w="69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240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F5441" w:rsidRPr="00271176" w:rsidTr="00C42FBD">
        <w:trPr>
          <w:cantSplit/>
          <w:trHeight w:val="1275"/>
        </w:trPr>
        <w:tc>
          <w:tcPr>
            <w:tcW w:w="381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3.1класс</w:t>
            </w: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класс</w:t>
            </w: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класс</w:t>
            </w: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класс</w:t>
            </w:r>
          </w:p>
        </w:tc>
        <w:tc>
          <w:tcPr>
            <w:tcW w:w="69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F5441" w:rsidRPr="00271176" w:rsidTr="00C42FBD">
        <w:trPr>
          <w:cantSplit/>
          <w:trHeight w:val="314"/>
        </w:trPr>
        <w:tc>
          <w:tcPr>
            <w:tcW w:w="381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F5441" w:rsidRPr="00271176" w:rsidTr="00C42FBD">
        <w:trPr>
          <w:cantSplit/>
          <w:trHeight w:val="261"/>
        </w:trPr>
        <w:tc>
          <w:tcPr>
            <w:tcW w:w="381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Рабочие места (единиц)</w:t>
            </w:r>
          </w:p>
        </w:tc>
        <w:tc>
          <w:tcPr>
            <w:tcW w:w="143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F5441" w:rsidRPr="00271176" w:rsidTr="00C42FBD">
        <w:trPr>
          <w:cantSplit/>
          <w:trHeight w:val="421"/>
        </w:trPr>
        <w:tc>
          <w:tcPr>
            <w:tcW w:w="381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Работники, занятые на рабочих местах (человек)</w:t>
            </w:r>
          </w:p>
        </w:tc>
        <w:tc>
          <w:tcPr>
            <w:tcW w:w="143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F5441" w:rsidRPr="00271176" w:rsidTr="00C42FBD">
        <w:trPr>
          <w:cantSplit/>
          <w:trHeight w:val="291"/>
        </w:trPr>
        <w:tc>
          <w:tcPr>
            <w:tcW w:w="381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из них женщин</w:t>
            </w:r>
          </w:p>
        </w:tc>
        <w:tc>
          <w:tcPr>
            <w:tcW w:w="143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F5441" w:rsidRPr="00271176" w:rsidTr="00C42FBD">
        <w:trPr>
          <w:cantSplit/>
          <w:trHeight w:val="291"/>
        </w:trPr>
        <w:tc>
          <w:tcPr>
            <w:tcW w:w="381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из них в возрасте до 18 лет</w:t>
            </w:r>
          </w:p>
        </w:tc>
        <w:tc>
          <w:tcPr>
            <w:tcW w:w="143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F5441" w:rsidRPr="00271176" w:rsidTr="00C42FBD">
        <w:trPr>
          <w:cantSplit/>
          <w:trHeight w:val="291"/>
        </w:trPr>
        <w:tc>
          <w:tcPr>
            <w:tcW w:w="381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textAlignment w:val="baseline"/>
              <w:rPr>
                <w:sz w:val="20"/>
                <w:szCs w:val="20"/>
              </w:rPr>
            </w:pPr>
            <w:r w:rsidRPr="00271176">
              <w:rPr>
                <w:sz w:val="20"/>
                <w:szCs w:val="20"/>
              </w:rPr>
              <w:t>из них инвалидов</w:t>
            </w:r>
          </w:p>
        </w:tc>
        <w:tc>
          <w:tcPr>
            <w:tcW w:w="143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  <w:hideMark/>
          </w:tcPr>
          <w:p w:rsidR="005F5441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Pr="00271176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58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vAlign w:val="center"/>
          </w:tcPr>
          <w:p w:rsidR="005F5441" w:rsidRDefault="005F5441" w:rsidP="00C42FBD">
            <w:pPr>
              <w:spacing w:line="192" w:lineRule="auto"/>
              <w:ind w:left="113" w:right="11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9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71176" w:rsidRDefault="005F5441" w:rsidP="00C42FBD">
            <w:pPr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5F5441" w:rsidRDefault="005F5441" w:rsidP="003D046F">
      <w:pPr>
        <w:textAlignment w:val="baseline"/>
        <w:outlineLvl w:val="3"/>
        <w:rPr>
          <w:spacing w:val="1"/>
          <w:szCs w:val="28"/>
        </w:rPr>
        <w:sectPr w:rsidR="005F5441" w:rsidSect="00310287">
          <w:pgSz w:w="16838" w:h="11906" w:orient="landscape"/>
          <w:pgMar w:top="1985" w:right="1418" w:bottom="567" w:left="1134" w:header="709" w:footer="709" w:gutter="0"/>
          <w:cols w:space="708"/>
          <w:docGrid w:linePitch="360"/>
        </w:sectPr>
      </w:pPr>
    </w:p>
    <w:p w:rsidR="005F5441" w:rsidRDefault="005F5441" w:rsidP="00104783">
      <w:pPr>
        <w:textAlignment w:val="baseline"/>
        <w:outlineLvl w:val="3"/>
        <w:rPr>
          <w:spacing w:val="1"/>
          <w:szCs w:val="28"/>
        </w:rPr>
        <w:sectPr w:rsidR="005F5441" w:rsidSect="00310287"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Default="005F5441" w:rsidP="003D046F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  <w:r>
        <w:rPr>
          <w:spacing w:val="1"/>
          <w:szCs w:val="28"/>
        </w:rPr>
        <w:lastRenderedPageBreak/>
        <w:t>Форма</w:t>
      </w:r>
      <w:r w:rsidRPr="00221B66">
        <w:rPr>
          <w:spacing w:val="1"/>
          <w:szCs w:val="28"/>
        </w:rPr>
        <w:t xml:space="preserve"> 3. </w:t>
      </w:r>
      <w:r w:rsidRPr="003D046F">
        <w:rPr>
          <w:spacing w:val="1"/>
          <w:szCs w:val="28"/>
        </w:rPr>
        <w:t>Сведения о наличии службы (специалистов)</w:t>
      </w:r>
      <w:r w:rsidRPr="003D046F">
        <w:rPr>
          <w:spacing w:val="1"/>
          <w:szCs w:val="28"/>
        </w:rPr>
        <w:br/>
        <w:t xml:space="preserve">по охране труда и </w:t>
      </w:r>
      <w:proofErr w:type="gramStart"/>
      <w:r w:rsidRPr="003D046F">
        <w:rPr>
          <w:spacing w:val="1"/>
          <w:szCs w:val="28"/>
        </w:rPr>
        <w:t>обучении работников по охране</w:t>
      </w:r>
      <w:proofErr w:type="gramEnd"/>
      <w:r w:rsidRPr="003D046F">
        <w:rPr>
          <w:spacing w:val="1"/>
          <w:szCs w:val="28"/>
        </w:rPr>
        <w:t xml:space="preserve"> труда</w:t>
      </w:r>
    </w:p>
    <w:p w:rsidR="003D046F" w:rsidRDefault="003D046F" w:rsidP="002C73CC">
      <w:pPr>
        <w:keepNext/>
        <w:ind w:left="-805"/>
        <w:jc w:val="center"/>
        <w:textAlignment w:val="baseline"/>
        <w:outlineLvl w:val="3"/>
        <w:rPr>
          <w:spacing w:val="1"/>
          <w:szCs w:val="28"/>
        </w:rPr>
      </w:pPr>
    </w:p>
    <w:tbl>
      <w:tblPr>
        <w:tblStyle w:val="ad"/>
        <w:tblW w:w="9371" w:type="dxa"/>
        <w:tblLook w:val="04A0" w:firstRow="1" w:lastRow="0" w:firstColumn="1" w:lastColumn="0" w:noHBand="0" w:noVBand="1"/>
      </w:tblPr>
      <w:tblGrid>
        <w:gridCol w:w="853"/>
        <w:gridCol w:w="6950"/>
        <w:gridCol w:w="1568"/>
      </w:tblGrid>
      <w:tr w:rsidR="005F5441" w:rsidTr="00C9179B">
        <w:tc>
          <w:tcPr>
            <w:tcW w:w="853" w:type="dxa"/>
            <w:vAlign w:val="center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 w:rsidRPr="00310287">
              <w:rPr>
                <w:szCs w:val="28"/>
              </w:rPr>
              <w:t xml:space="preserve">№ </w:t>
            </w:r>
            <w:proofErr w:type="gramStart"/>
            <w:r w:rsidRPr="00310287">
              <w:rPr>
                <w:szCs w:val="28"/>
              </w:rPr>
              <w:t>п</w:t>
            </w:r>
            <w:proofErr w:type="gramEnd"/>
            <w:r w:rsidRPr="00310287">
              <w:rPr>
                <w:szCs w:val="28"/>
              </w:rPr>
              <w:t>/п</w:t>
            </w:r>
          </w:p>
        </w:tc>
        <w:tc>
          <w:tcPr>
            <w:tcW w:w="6950" w:type="dxa"/>
            <w:vAlign w:val="center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 w:rsidRPr="00310287">
              <w:rPr>
                <w:szCs w:val="28"/>
              </w:rPr>
              <w:t>Наименование</w:t>
            </w:r>
          </w:p>
        </w:tc>
        <w:tc>
          <w:tcPr>
            <w:tcW w:w="1568" w:type="dxa"/>
            <w:vAlign w:val="center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17359">
              <w:rPr>
                <w:szCs w:val="28"/>
              </w:rPr>
              <w:t>оказатель</w:t>
            </w:r>
          </w:p>
        </w:tc>
      </w:tr>
      <w:tr w:rsidR="005F5441" w:rsidTr="00C9179B">
        <w:tc>
          <w:tcPr>
            <w:tcW w:w="853" w:type="dxa"/>
            <w:vAlign w:val="center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950" w:type="dxa"/>
            <w:vAlign w:val="center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68" w:type="dxa"/>
            <w:vAlign w:val="center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F5441" w:rsidTr="00C9179B">
        <w:tc>
          <w:tcPr>
            <w:tcW w:w="853" w:type="dxa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 w:rsidRPr="00310287">
              <w:rPr>
                <w:szCs w:val="28"/>
              </w:rPr>
              <w:t>1.</w:t>
            </w:r>
          </w:p>
        </w:tc>
        <w:tc>
          <w:tcPr>
            <w:tcW w:w="6950" w:type="dxa"/>
          </w:tcPr>
          <w:p w:rsidR="005F5441" w:rsidRPr="00310287" w:rsidRDefault="005F5441" w:rsidP="00C42FBD">
            <w:pPr>
              <w:textAlignment w:val="baseline"/>
              <w:outlineLvl w:val="3"/>
              <w:rPr>
                <w:szCs w:val="28"/>
              </w:rPr>
            </w:pPr>
            <w:r w:rsidRPr="00310287">
              <w:rPr>
                <w:szCs w:val="28"/>
              </w:rPr>
              <w:t xml:space="preserve">Наличие освобожденного специалиста по охране труда (по штатному расписанию), </w:t>
            </w:r>
            <w:r>
              <w:rPr>
                <w:szCs w:val="28"/>
              </w:rPr>
              <w:t xml:space="preserve">(да/нет), при наличии </w:t>
            </w:r>
            <w:r w:rsidRPr="00310287">
              <w:rPr>
                <w:szCs w:val="28"/>
              </w:rPr>
              <w:t>чи</w:t>
            </w:r>
            <w:r w:rsidRPr="00310287">
              <w:rPr>
                <w:szCs w:val="28"/>
              </w:rPr>
              <w:t>с</w:t>
            </w:r>
            <w:r w:rsidRPr="00310287">
              <w:rPr>
                <w:szCs w:val="28"/>
              </w:rPr>
              <w:t>ло человек, в том числе:</w:t>
            </w:r>
          </w:p>
        </w:tc>
        <w:tc>
          <w:tcPr>
            <w:tcW w:w="1568" w:type="dxa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1.1.</w:t>
            </w:r>
          </w:p>
        </w:tc>
        <w:tc>
          <w:tcPr>
            <w:tcW w:w="6950" w:type="dxa"/>
          </w:tcPr>
          <w:p w:rsidR="005F5441" w:rsidRPr="00AA4B66" w:rsidRDefault="003D046F" w:rsidP="00C42FBD">
            <w:pPr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zCs w:val="28"/>
              </w:rPr>
              <w:t>И</w:t>
            </w:r>
            <w:r w:rsidR="005F5441" w:rsidRPr="00221B66">
              <w:rPr>
                <w:szCs w:val="28"/>
              </w:rPr>
              <w:t>меют</w:t>
            </w:r>
            <w:r w:rsidR="005F5441">
              <w:rPr>
                <w:szCs w:val="28"/>
              </w:rPr>
              <w:t xml:space="preserve"> </w:t>
            </w:r>
            <w:r w:rsidR="005F5441" w:rsidRPr="00221B66">
              <w:rPr>
                <w:szCs w:val="28"/>
              </w:rPr>
              <w:t>высшее образов</w:t>
            </w:r>
            <w:r w:rsidR="005F5441">
              <w:rPr>
                <w:szCs w:val="28"/>
              </w:rPr>
              <w:t>ание по направлению подгото</w:t>
            </w:r>
            <w:r w:rsidR="005F5441">
              <w:rPr>
                <w:szCs w:val="28"/>
              </w:rPr>
              <w:t>в</w:t>
            </w:r>
            <w:r w:rsidR="005F5441">
              <w:rPr>
                <w:szCs w:val="28"/>
              </w:rPr>
              <w:t>ки «</w:t>
            </w:r>
            <w:proofErr w:type="spellStart"/>
            <w:r w:rsidR="005F5441" w:rsidRPr="00221B66">
              <w:rPr>
                <w:szCs w:val="28"/>
              </w:rPr>
              <w:t>Техносферная</w:t>
            </w:r>
            <w:proofErr w:type="spellEnd"/>
            <w:r w:rsidR="005F5441" w:rsidRPr="00221B66">
              <w:rPr>
                <w:szCs w:val="28"/>
              </w:rPr>
              <w:t xml:space="preserve"> безопасность</w:t>
            </w:r>
            <w:r w:rsidR="005F5441">
              <w:rPr>
                <w:szCs w:val="28"/>
              </w:rPr>
              <w:t>»</w:t>
            </w:r>
            <w:r w:rsidR="005F5441" w:rsidRPr="00221B66">
              <w:rPr>
                <w:szCs w:val="28"/>
              </w:rPr>
              <w:t xml:space="preserve"> или соответству</w:t>
            </w:r>
            <w:r w:rsidR="005F5441" w:rsidRPr="00221B66">
              <w:rPr>
                <w:szCs w:val="28"/>
              </w:rPr>
              <w:t>ю</w:t>
            </w:r>
            <w:r w:rsidR="005F5441" w:rsidRPr="00221B66">
              <w:rPr>
                <w:szCs w:val="28"/>
              </w:rPr>
              <w:t>щим ему направлениям подготовки (специальностям) по обеспечению безопасности производственной де</w:t>
            </w:r>
            <w:r w:rsidR="005F5441" w:rsidRPr="00221B66">
              <w:rPr>
                <w:szCs w:val="28"/>
              </w:rPr>
              <w:t>я</w:t>
            </w:r>
            <w:r w:rsidR="005F5441" w:rsidRPr="00221B66">
              <w:rPr>
                <w:szCs w:val="28"/>
              </w:rPr>
              <w:t>тельности</w:t>
            </w:r>
            <w:r w:rsidR="005F5441">
              <w:rPr>
                <w:szCs w:val="28"/>
              </w:rPr>
              <w:t>, чел.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1.2.</w:t>
            </w:r>
          </w:p>
        </w:tc>
        <w:tc>
          <w:tcPr>
            <w:tcW w:w="6950" w:type="dxa"/>
          </w:tcPr>
          <w:p w:rsidR="005F5441" w:rsidRPr="00AA4B66" w:rsidRDefault="003D046F" w:rsidP="00C42FBD">
            <w:pPr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zCs w:val="28"/>
              </w:rPr>
              <w:t>П</w:t>
            </w:r>
            <w:r w:rsidR="005F5441" w:rsidRPr="00221B66">
              <w:rPr>
                <w:szCs w:val="28"/>
              </w:rPr>
              <w:t>рош</w:t>
            </w:r>
            <w:r w:rsidR="005F5441">
              <w:rPr>
                <w:szCs w:val="28"/>
              </w:rPr>
              <w:t>едших</w:t>
            </w:r>
            <w:r w:rsidR="005F5441" w:rsidRPr="00221B66">
              <w:rPr>
                <w:szCs w:val="28"/>
              </w:rPr>
              <w:t xml:space="preserve"> </w:t>
            </w:r>
            <w:r w:rsidR="005F5441">
              <w:rPr>
                <w:szCs w:val="28"/>
              </w:rPr>
              <w:t>профессиональную переподготовку</w:t>
            </w:r>
            <w:r w:rsidR="005F5441" w:rsidRPr="00221B66">
              <w:rPr>
                <w:szCs w:val="28"/>
              </w:rPr>
              <w:t xml:space="preserve"> в о</w:t>
            </w:r>
            <w:r w:rsidR="005F5441" w:rsidRPr="00221B66">
              <w:rPr>
                <w:szCs w:val="28"/>
              </w:rPr>
              <w:t>б</w:t>
            </w:r>
            <w:r w:rsidR="005F5441" w:rsidRPr="00221B66">
              <w:rPr>
                <w:szCs w:val="28"/>
              </w:rPr>
              <w:t>ласти охраны труда</w:t>
            </w:r>
            <w:r w:rsidR="005F5441">
              <w:rPr>
                <w:szCs w:val="28"/>
              </w:rPr>
              <w:t>,</w:t>
            </w:r>
            <w:r w:rsidR="005F5441" w:rsidRPr="00221B66">
              <w:rPr>
                <w:szCs w:val="28"/>
              </w:rPr>
              <w:t xml:space="preserve"> </w:t>
            </w:r>
            <w:r w:rsidR="005F5441">
              <w:rPr>
                <w:szCs w:val="28"/>
              </w:rPr>
              <w:t>чел.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Pr="00310287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950" w:type="dxa"/>
          </w:tcPr>
          <w:p w:rsidR="005F5441" w:rsidRPr="00310287" w:rsidRDefault="005F5441" w:rsidP="00C42FBD">
            <w:pPr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221B66">
              <w:rPr>
                <w:szCs w:val="28"/>
              </w:rPr>
              <w:t xml:space="preserve">аличие специалиста с возложением обязанностей по охране труда, </w:t>
            </w:r>
            <w:r>
              <w:rPr>
                <w:szCs w:val="28"/>
              </w:rPr>
              <w:t xml:space="preserve">(да/нет), при наличии </w:t>
            </w:r>
            <w:r w:rsidRPr="00221B66">
              <w:rPr>
                <w:szCs w:val="28"/>
              </w:rPr>
              <w:t>число чел</w:t>
            </w:r>
            <w:r>
              <w:rPr>
                <w:szCs w:val="28"/>
              </w:rPr>
              <w:t>.</w:t>
            </w:r>
          </w:p>
        </w:tc>
        <w:tc>
          <w:tcPr>
            <w:tcW w:w="1568" w:type="dxa"/>
          </w:tcPr>
          <w:p w:rsidR="005F5441" w:rsidRDefault="005F5441" w:rsidP="00C42FBD">
            <w:pPr>
              <w:textAlignment w:val="baseline"/>
              <w:outlineLvl w:val="3"/>
              <w:rPr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</w:t>
            </w:r>
          </w:p>
        </w:tc>
        <w:tc>
          <w:tcPr>
            <w:tcW w:w="6950" w:type="dxa"/>
          </w:tcPr>
          <w:p w:rsidR="005F5441" w:rsidRPr="00AA4B66" w:rsidRDefault="005F5441" w:rsidP="00C42FBD">
            <w:pPr>
              <w:spacing w:line="226" w:lineRule="atLeast"/>
              <w:textAlignment w:val="baseline"/>
              <w:rPr>
                <w:spacing w:val="1"/>
                <w:szCs w:val="28"/>
              </w:rPr>
            </w:pPr>
            <w:r>
              <w:rPr>
                <w:szCs w:val="28"/>
              </w:rPr>
              <w:t>К</w:t>
            </w:r>
            <w:r w:rsidRPr="005F2965">
              <w:rPr>
                <w:szCs w:val="28"/>
              </w:rPr>
              <w:t xml:space="preserve">оличество прошедших </w:t>
            </w:r>
            <w:proofErr w:type="gramStart"/>
            <w:r w:rsidRPr="005F2965">
              <w:rPr>
                <w:szCs w:val="28"/>
              </w:rPr>
              <w:t>обучение по охране</w:t>
            </w:r>
            <w:proofErr w:type="gramEnd"/>
            <w:r w:rsidRPr="005F2965">
              <w:rPr>
                <w:szCs w:val="28"/>
              </w:rPr>
              <w:t xml:space="preserve"> труда в установленном порядке, число чел</w:t>
            </w:r>
            <w:r>
              <w:rPr>
                <w:szCs w:val="28"/>
              </w:rPr>
              <w:t>. из них: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3.1.</w:t>
            </w:r>
          </w:p>
        </w:tc>
        <w:tc>
          <w:tcPr>
            <w:tcW w:w="6950" w:type="dxa"/>
          </w:tcPr>
          <w:p w:rsidR="005F5441" w:rsidRPr="00221B66" w:rsidRDefault="003D046F" w:rsidP="00C42FBD">
            <w:pPr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5F5441" w:rsidRPr="00221B66">
              <w:rPr>
                <w:szCs w:val="28"/>
              </w:rPr>
              <w:t>уководител</w:t>
            </w:r>
            <w:r w:rsidR="005F5441">
              <w:rPr>
                <w:szCs w:val="28"/>
              </w:rPr>
              <w:t>я (лей)</w:t>
            </w:r>
            <w:r w:rsidR="005F5441" w:rsidRPr="00221B66">
              <w:rPr>
                <w:szCs w:val="28"/>
              </w:rPr>
              <w:t xml:space="preserve"> организации </w:t>
            </w:r>
            <w:r w:rsidR="005F5441" w:rsidRPr="001A1F3C">
              <w:rPr>
                <w:szCs w:val="28"/>
              </w:rPr>
              <w:t>(месяц, год о каждом специалисте)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3.2.</w:t>
            </w:r>
          </w:p>
        </w:tc>
        <w:tc>
          <w:tcPr>
            <w:tcW w:w="6950" w:type="dxa"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5F5441" w:rsidRPr="00221B66">
              <w:rPr>
                <w:szCs w:val="28"/>
              </w:rPr>
              <w:t>аместител</w:t>
            </w:r>
            <w:proofErr w:type="gramStart"/>
            <w:r w:rsidR="005F5441" w:rsidRPr="00221B66">
              <w:rPr>
                <w:szCs w:val="28"/>
              </w:rPr>
              <w:t>я(</w:t>
            </w:r>
            <w:proofErr w:type="gramEnd"/>
            <w:r w:rsidR="005F5441" w:rsidRPr="00221B66">
              <w:rPr>
                <w:szCs w:val="28"/>
              </w:rPr>
              <w:t>лей) руководителя(лей), курир</w:t>
            </w:r>
            <w:r w:rsidR="005F5441">
              <w:rPr>
                <w:szCs w:val="28"/>
              </w:rPr>
              <w:t>ующ</w:t>
            </w:r>
            <w:r w:rsidR="005F5441">
              <w:rPr>
                <w:szCs w:val="28"/>
              </w:rPr>
              <w:t>е</w:t>
            </w:r>
            <w:r w:rsidR="005F5441">
              <w:rPr>
                <w:szCs w:val="28"/>
              </w:rPr>
              <w:t>го(</w:t>
            </w:r>
            <w:proofErr w:type="spellStart"/>
            <w:r w:rsidR="005F5441">
              <w:rPr>
                <w:szCs w:val="28"/>
              </w:rPr>
              <w:t>щих</w:t>
            </w:r>
            <w:proofErr w:type="spellEnd"/>
            <w:r w:rsidR="005F5441">
              <w:rPr>
                <w:szCs w:val="28"/>
              </w:rPr>
              <w:t>) вопросы охраны труда,</w:t>
            </w:r>
            <w:r w:rsidR="005F5441" w:rsidRPr="00221B66">
              <w:rPr>
                <w:szCs w:val="28"/>
              </w:rPr>
              <w:t xml:space="preserve"> </w:t>
            </w:r>
            <w:r w:rsidR="005F5441" w:rsidRPr="001A1F3C">
              <w:rPr>
                <w:szCs w:val="28"/>
              </w:rPr>
              <w:t>(месяц, год</w:t>
            </w:r>
            <w:r w:rsidR="005F5441">
              <w:rPr>
                <w:szCs w:val="28"/>
              </w:rPr>
              <w:t xml:space="preserve"> о каждом специалисте)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3.3.</w:t>
            </w:r>
          </w:p>
        </w:tc>
        <w:tc>
          <w:tcPr>
            <w:tcW w:w="6950" w:type="dxa"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5F5441" w:rsidRPr="00221B66">
              <w:rPr>
                <w:szCs w:val="28"/>
              </w:rPr>
              <w:t>ленов комисси</w:t>
            </w:r>
            <w:proofErr w:type="gramStart"/>
            <w:r w:rsidR="005F5441" w:rsidRPr="00221B66">
              <w:rPr>
                <w:szCs w:val="28"/>
              </w:rPr>
              <w:t>и(</w:t>
            </w:r>
            <w:proofErr w:type="gramEnd"/>
            <w:r w:rsidR="005F5441" w:rsidRPr="00221B66">
              <w:rPr>
                <w:szCs w:val="28"/>
              </w:rPr>
              <w:t>й) по проверке знаний требований охраны труда</w:t>
            </w:r>
            <w:r w:rsidR="005F5441">
              <w:rPr>
                <w:szCs w:val="28"/>
              </w:rPr>
              <w:t>, чел.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3.4.</w:t>
            </w:r>
          </w:p>
        </w:tc>
        <w:tc>
          <w:tcPr>
            <w:tcW w:w="6950" w:type="dxa"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5F5441" w:rsidRPr="00221B66">
              <w:rPr>
                <w:szCs w:val="28"/>
              </w:rPr>
              <w:t>полномоченных по охране труда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3.5.</w:t>
            </w:r>
          </w:p>
        </w:tc>
        <w:tc>
          <w:tcPr>
            <w:tcW w:w="6950" w:type="dxa"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5F5441" w:rsidRPr="00221B66">
              <w:rPr>
                <w:szCs w:val="28"/>
              </w:rPr>
              <w:t>ленов комитетов (комиссий) по охране труда</w:t>
            </w:r>
            <w:r w:rsidR="005F5441">
              <w:rPr>
                <w:szCs w:val="28"/>
              </w:rPr>
              <w:t xml:space="preserve"> 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3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4.</w:t>
            </w:r>
          </w:p>
        </w:tc>
        <w:tc>
          <w:tcPr>
            <w:tcW w:w="6950" w:type="dxa"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 xml:space="preserve">Проведено </w:t>
            </w:r>
            <w:proofErr w:type="gramStart"/>
            <w:r w:rsidRPr="00221B66">
              <w:rPr>
                <w:szCs w:val="28"/>
              </w:rPr>
              <w:t>обучение по охране</w:t>
            </w:r>
            <w:proofErr w:type="gramEnd"/>
            <w:r w:rsidRPr="00221B66">
              <w:rPr>
                <w:szCs w:val="28"/>
              </w:rPr>
              <w:t xml:space="preserve"> труда в самой организ</w:t>
            </w:r>
            <w:r w:rsidRPr="00221B66">
              <w:rPr>
                <w:szCs w:val="28"/>
              </w:rPr>
              <w:t>а</w:t>
            </w:r>
            <w:r w:rsidRPr="00221B66">
              <w:rPr>
                <w:szCs w:val="28"/>
              </w:rPr>
              <w:t>ции, всего чел</w:t>
            </w:r>
            <w:r>
              <w:rPr>
                <w:szCs w:val="28"/>
              </w:rPr>
              <w:t>. в том числе:</w:t>
            </w:r>
          </w:p>
        </w:tc>
        <w:tc>
          <w:tcPr>
            <w:tcW w:w="1568" w:type="dxa"/>
          </w:tcPr>
          <w:p w:rsidR="005F5441" w:rsidRPr="00AA4B66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</w:tbl>
    <w:p w:rsidR="005F5441" w:rsidRDefault="005F5441" w:rsidP="005F5441">
      <w:pPr>
        <w:ind w:left="-805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Default="005F5441" w:rsidP="003D046F">
      <w:pPr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EA30AC" w:rsidRDefault="00EA30AC" w:rsidP="003D046F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</w:p>
    <w:p w:rsidR="005F5441" w:rsidRDefault="005F5441" w:rsidP="003D046F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  <w:r>
        <w:rPr>
          <w:spacing w:val="1"/>
          <w:szCs w:val="28"/>
        </w:rPr>
        <w:t>Форма</w:t>
      </w:r>
      <w:r w:rsidRPr="00221B66">
        <w:rPr>
          <w:spacing w:val="1"/>
          <w:szCs w:val="28"/>
        </w:rPr>
        <w:t xml:space="preserve"> 4. </w:t>
      </w:r>
      <w:r w:rsidRPr="003D046F">
        <w:rPr>
          <w:spacing w:val="1"/>
          <w:szCs w:val="28"/>
        </w:rPr>
        <w:t>Сведения об обеспеченности работников</w:t>
      </w:r>
      <w:r w:rsidRPr="003D046F">
        <w:rPr>
          <w:spacing w:val="1"/>
          <w:szCs w:val="28"/>
        </w:rPr>
        <w:br/>
        <w:t>средствами индивидуальной защиты</w:t>
      </w:r>
    </w:p>
    <w:p w:rsidR="003D046F" w:rsidRPr="003D046F" w:rsidRDefault="003D046F" w:rsidP="003D046F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</w:p>
    <w:tbl>
      <w:tblPr>
        <w:tblStyle w:val="ad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6379"/>
        <w:gridCol w:w="1170"/>
        <w:gridCol w:w="956"/>
      </w:tblGrid>
      <w:tr w:rsidR="005F5441" w:rsidRPr="00C17359" w:rsidTr="00C9179B">
        <w:tc>
          <w:tcPr>
            <w:tcW w:w="851" w:type="dxa"/>
            <w:vAlign w:val="center"/>
          </w:tcPr>
          <w:p w:rsidR="005F5441" w:rsidRPr="00C17359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 w:rsidRPr="00C17359">
              <w:rPr>
                <w:szCs w:val="28"/>
              </w:rPr>
              <w:t xml:space="preserve">№ </w:t>
            </w:r>
            <w:proofErr w:type="gramStart"/>
            <w:r w:rsidRPr="00C17359">
              <w:rPr>
                <w:szCs w:val="28"/>
              </w:rPr>
              <w:t>п</w:t>
            </w:r>
            <w:proofErr w:type="gramEnd"/>
            <w:r w:rsidRPr="00C17359">
              <w:rPr>
                <w:szCs w:val="28"/>
              </w:rPr>
              <w:t>/п</w:t>
            </w:r>
          </w:p>
        </w:tc>
        <w:tc>
          <w:tcPr>
            <w:tcW w:w="6379" w:type="dxa"/>
            <w:vAlign w:val="center"/>
          </w:tcPr>
          <w:p w:rsidR="005F5441" w:rsidRPr="00C17359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 w:rsidRPr="00C17359">
              <w:rPr>
                <w:szCs w:val="28"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:rsidR="005F5441" w:rsidRPr="00C17359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17359">
              <w:rPr>
                <w:szCs w:val="28"/>
              </w:rPr>
              <w:t>оказатель</w:t>
            </w:r>
          </w:p>
        </w:tc>
      </w:tr>
      <w:tr w:rsidR="005F5441" w:rsidRPr="00C17359" w:rsidTr="00C9179B">
        <w:tc>
          <w:tcPr>
            <w:tcW w:w="851" w:type="dxa"/>
            <w:vAlign w:val="center"/>
          </w:tcPr>
          <w:p w:rsidR="005F5441" w:rsidRPr="00C17359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5F5441" w:rsidRPr="00C17359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F5441" w:rsidTr="00C9179B">
        <w:tc>
          <w:tcPr>
            <w:tcW w:w="851" w:type="dxa"/>
          </w:tcPr>
          <w:p w:rsidR="005F5441" w:rsidRPr="008F7613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 w:rsidRPr="008F7613">
              <w:rPr>
                <w:spacing w:val="1"/>
                <w:szCs w:val="28"/>
              </w:rPr>
              <w:t>1.</w:t>
            </w:r>
          </w:p>
        </w:tc>
        <w:tc>
          <w:tcPr>
            <w:tcW w:w="6379" w:type="dxa"/>
          </w:tcPr>
          <w:p w:rsidR="005F5441" w:rsidRPr="008F7613" w:rsidRDefault="005F5441" w:rsidP="00C42FBD">
            <w:pPr>
              <w:textAlignment w:val="baseline"/>
              <w:outlineLvl w:val="3"/>
              <w:rPr>
                <w:spacing w:val="1"/>
                <w:szCs w:val="28"/>
              </w:rPr>
            </w:pPr>
            <w:proofErr w:type="gramStart"/>
            <w:r w:rsidRPr="008F7613">
              <w:rPr>
                <w:szCs w:val="28"/>
              </w:rPr>
              <w:t>Число работников, подлежащих обеспечению сп</w:t>
            </w:r>
            <w:r w:rsidRPr="008F7613">
              <w:rPr>
                <w:szCs w:val="28"/>
              </w:rPr>
              <w:t>е</w:t>
            </w:r>
            <w:r w:rsidRPr="008F7613">
              <w:rPr>
                <w:szCs w:val="28"/>
              </w:rPr>
              <w:t>циальной одеждой, специальной обувью и друг</w:t>
            </w:r>
            <w:r w:rsidRPr="008F7613">
              <w:rPr>
                <w:szCs w:val="28"/>
              </w:rPr>
              <w:t>и</w:t>
            </w:r>
            <w:r w:rsidRPr="008F7613">
              <w:rPr>
                <w:szCs w:val="28"/>
              </w:rPr>
              <w:t>ми средствами индивидуальной защиты (далее – СИЗ)</w:t>
            </w:r>
            <w:r>
              <w:rPr>
                <w:szCs w:val="28"/>
              </w:rPr>
              <w:t xml:space="preserve"> и фактически обеспечены </w:t>
            </w:r>
            <w:r w:rsidRPr="008F7613">
              <w:rPr>
                <w:szCs w:val="28"/>
              </w:rPr>
              <w:t xml:space="preserve"> в соответствии с </w:t>
            </w:r>
            <w:r w:rsidRPr="001A1F3C">
              <w:rPr>
                <w:szCs w:val="28"/>
              </w:rPr>
              <w:t>типовыми нормами</w:t>
            </w:r>
            <w:r w:rsidRPr="008F7613">
              <w:rPr>
                <w:szCs w:val="28"/>
              </w:rPr>
              <w:t>, чел.</w:t>
            </w:r>
            <w:r>
              <w:rPr>
                <w:szCs w:val="28"/>
              </w:rPr>
              <w:t xml:space="preserve"> (план/факт)</w:t>
            </w:r>
            <w:proofErr w:type="gram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F5441" w:rsidRPr="008F7613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5F5441" w:rsidRPr="008F7613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1" w:type="dxa"/>
          </w:tcPr>
          <w:p w:rsidR="005F5441" w:rsidRPr="008F7613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lastRenderedPageBreak/>
              <w:t>2.</w:t>
            </w:r>
          </w:p>
        </w:tc>
        <w:tc>
          <w:tcPr>
            <w:tcW w:w="6379" w:type="dxa"/>
          </w:tcPr>
          <w:p w:rsidR="005F5441" w:rsidRDefault="005F5441" w:rsidP="00C42FBD">
            <w:pPr>
              <w:textAlignment w:val="baseline"/>
              <w:outlineLvl w:val="3"/>
              <w:rPr>
                <w:szCs w:val="28"/>
              </w:rPr>
            </w:pPr>
            <w:r w:rsidRPr="00221B66">
              <w:rPr>
                <w:szCs w:val="28"/>
              </w:rPr>
              <w:t xml:space="preserve">Всего израсходовано средств на СИЗ, </w:t>
            </w:r>
            <w:r>
              <w:rPr>
                <w:szCs w:val="28"/>
              </w:rPr>
              <w:t>в том числе затраты на одного работника,</w:t>
            </w:r>
            <w:r w:rsidRPr="00221B66">
              <w:rPr>
                <w:szCs w:val="28"/>
              </w:rPr>
              <w:t xml:space="preserve"> руб</w:t>
            </w:r>
            <w:r>
              <w:rPr>
                <w:szCs w:val="28"/>
              </w:rPr>
              <w:t xml:space="preserve">. </w:t>
            </w:r>
          </w:p>
          <w:p w:rsidR="005F5441" w:rsidRDefault="005F5441" w:rsidP="00C42FBD">
            <w:pPr>
              <w:textAlignment w:val="baseline"/>
              <w:outlineLvl w:val="3"/>
              <w:rPr>
                <w:b/>
                <w:spacing w:val="1"/>
                <w:szCs w:val="28"/>
              </w:rPr>
            </w:pPr>
            <w:r>
              <w:rPr>
                <w:szCs w:val="28"/>
              </w:rPr>
              <w:t>(всего/на 1 работника)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b/>
                <w:spacing w:val="1"/>
                <w:szCs w:val="28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b/>
                <w:spacing w:val="1"/>
                <w:szCs w:val="28"/>
              </w:rPr>
            </w:pPr>
          </w:p>
        </w:tc>
      </w:tr>
      <w:tr w:rsidR="005F5441" w:rsidTr="00C9179B">
        <w:tc>
          <w:tcPr>
            <w:tcW w:w="851" w:type="dxa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pacing w:val="1"/>
                <w:szCs w:val="28"/>
              </w:rPr>
              <w:t>3.</w:t>
            </w:r>
          </w:p>
        </w:tc>
        <w:tc>
          <w:tcPr>
            <w:tcW w:w="6379" w:type="dxa"/>
          </w:tcPr>
          <w:p w:rsidR="005F5441" w:rsidRDefault="005F5441" w:rsidP="00C42FBD">
            <w:pPr>
              <w:textAlignment w:val="baseline"/>
              <w:outlineLvl w:val="3"/>
              <w:rPr>
                <w:spacing w:val="1"/>
                <w:szCs w:val="28"/>
              </w:rPr>
            </w:pPr>
            <w:r>
              <w:rPr>
                <w:szCs w:val="28"/>
              </w:rPr>
              <w:t>В</w:t>
            </w:r>
            <w:r w:rsidRPr="00221B66">
              <w:rPr>
                <w:szCs w:val="28"/>
              </w:rPr>
              <w:t>ыявленные случаи профессионального заболев</w:t>
            </w:r>
            <w:r w:rsidRPr="00221B66">
              <w:rPr>
                <w:szCs w:val="28"/>
              </w:rPr>
              <w:t>а</w:t>
            </w:r>
            <w:r w:rsidRPr="00221B66">
              <w:rPr>
                <w:szCs w:val="28"/>
              </w:rPr>
              <w:t xml:space="preserve">ния, в результате неприменения </w:t>
            </w:r>
            <w:proofErr w:type="gramStart"/>
            <w:r w:rsidRPr="00221B66">
              <w:rPr>
                <w:szCs w:val="28"/>
              </w:rPr>
              <w:t>СИЗ</w:t>
            </w:r>
            <w:proofErr w:type="gramEnd"/>
            <w:r w:rsidRPr="00221B66">
              <w:rPr>
                <w:szCs w:val="28"/>
              </w:rPr>
              <w:t xml:space="preserve"> (на основ</w:t>
            </w:r>
            <w:r w:rsidRPr="00221B66">
              <w:rPr>
                <w:szCs w:val="28"/>
              </w:rPr>
              <w:t>а</w:t>
            </w:r>
            <w:r w:rsidRPr="00221B66">
              <w:rPr>
                <w:szCs w:val="28"/>
              </w:rPr>
              <w:t>нии акта о случае профессионального заболев</w:t>
            </w:r>
            <w:r w:rsidRPr="00221B66">
              <w:rPr>
                <w:szCs w:val="28"/>
              </w:rPr>
              <w:t>а</w:t>
            </w:r>
            <w:r w:rsidRPr="00221B66">
              <w:rPr>
                <w:szCs w:val="28"/>
              </w:rPr>
              <w:t>ния), чел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  <w:gridSpan w:val="2"/>
          </w:tcPr>
          <w:p w:rsidR="005F5441" w:rsidRDefault="005F5441" w:rsidP="00C42FBD">
            <w:pPr>
              <w:jc w:val="center"/>
              <w:textAlignment w:val="baseline"/>
              <w:outlineLvl w:val="3"/>
              <w:rPr>
                <w:b/>
                <w:spacing w:val="1"/>
                <w:szCs w:val="28"/>
              </w:rPr>
            </w:pPr>
          </w:p>
        </w:tc>
      </w:tr>
    </w:tbl>
    <w:p w:rsidR="005F5441" w:rsidRDefault="005F5441" w:rsidP="005F5441">
      <w:pPr>
        <w:ind w:left="-806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Default="005F5441" w:rsidP="005F5441">
      <w:pPr>
        <w:textAlignment w:val="baseline"/>
        <w:outlineLvl w:val="3"/>
        <w:rPr>
          <w:spacing w:val="1"/>
          <w:szCs w:val="28"/>
        </w:rPr>
      </w:pPr>
    </w:p>
    <w:p w:rsidR="00EA30AC" w:rsidRDefault="00EA30AC" w:rsidP="003D046F">
      <w:pPr>
        <w:spacing w:line="240" w:lineRule="exact"/>
        <w:textAlignment w:val="baseline"/>
        <w:outlineLvl w:val="3"/>
        <w:rPr>
          <w:spacing w:val="1"/>
          <w:szCs w:val="28"/>
        </w:rPr>
        <w:sectPr w:rsidR="00EA30AC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EA30AC" w:rsidRDefault="00EA30AC" w:rsidP="003D046F">
      <w:pPr>
        <w:keepNext/>
        <w:spacing w:line="240" w:lineRule="exact"/>
        <w:ind w:left="-806"/>
        <w:jc w:val="center"/>
        <w:textAlignment w:val="baseline"/>
        <w:outlineLvl w:val="3"/>
        <w:rPr>
          <w:spacing w:val="1"/>
          <w:szCs w:val="28"/>
        </w:rPr>
      </w:pPr>
    </w:p>
    <w:p w:rsidR="005F5441" w:rsidRPr="003D046F" w:rsidRDefault="005F5441" w:rsidP="003D046F">
      <w:pPr>
        <w:keepNext/>
        <w:spacing w:line="240" w:lineRule="exact"/>
        <w:ind w:left="-806"/>
        <w:jc w:val="center"/>
        <w:textAlignment w:val="baseline"/>
        <w:outlineLvl w:val="3"/>
        <w:rPr>
          <w:spacing w:val="1"/>
          <w:szCs w:val="28"/>
        </w:rPr>
      </w:pPr>
      <w:r>
        <w:rPr>
          <w:spacing w:val="1"/>
          <w:szCs w:val="28"/>
        </w:rPr>
        <w:t>Форма</w:t>
      </w:r>
      <w:r w:rsidRPr="00221B66">
        <w:rPr>
          <w:spacing w:val="1"/>
          <w:szCs w:val="28"/>
        </w:rPr>
        <w:t xml:space="preserve"> 5.</w:t>
      </w:r>
      <w:r w:rsidRPr="00221B66">
        <w:rPr>
          <w:b/>
          <w:spacing w:val="1"/>
          <w:szCs w:val="28"/>
        </w:rPr>
        <w:t xml:space="preserve"> </w:t>
      </w:r>
      <w:r w:rsidRPr="003D046F">
        <w:rPr>
          <w:spacing w:val="1"/>
          <w:szCs w:val="28"/>
        </w:rPr>
        <w:t>Сведения об обеспеченности работников</w:t>
      </w:r>
      <w:r w:rsidRPr="003D046F">
        <w:rPr>
          <w:spacing w:val="1"/>
          <w:szCs w:val="28"/>
        </w:rPr>
        <w:br/>
        <w:t xml:space="preserve"> санитарно-бытовыми помещениями и устройствами</w:t>
      </w:r>
    </w:p>
    <w:p w:rsidR="005F5441" w:rsidRPr="00221B66" w:rsidRDefault="005F5441" w:rsidP="003D046F">
      <w:pPr>
        <w:keepNext/>
        <w:spacing w:line="240" w:lineRule="exact"/>
        <w:ind w:left="-806"/>
        <w:jc w:val="center"/>
        <w:textAlignment w:val="baseline"/>
        <w:outlineLvl w:val="3"/>
        <w:rPr>
          <w:b/>
          <w:spacing w:val="1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438"/>
        <w:gridCol w:w="1701"/>
        <w:gridCol w:w="1559"/>
        <w:gridCol w:w="1701"/>
      </w:tblGrid>
      <w:tr w:rsidR="005F5441" w:rsidRPr="00221B66" w:rsidTr="00C9179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 w:rsidRPr="00221B66">
              <w:rPr>
                <w:sz w:val="24"/>
              </w:rPr>
              <w:t xml:space="preserve">№ </w:t>
            </w:r>
            <w:proofErr w:type="gramStart"/>
            <w:r w:rsidRPr="00221B66">
              <w:rPr>
                <w:sz w:val="24"/>
              </w:rPr>
              <w:t>п</w:t>
            </w:r>
            <w:proofErr w:type="gramEnd"/>
            <w:r w:rsidRPr="00221B66">
              <w:rPr>
                <w:sz w:val="24"/>
              </w:rPr>
              <w:t>/п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 w:rsidRPr="00221B66">
              <w:rPr>
                <w:sz w:val="24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 w:rsidRPr="00221B66">
              <w:rPr>
                <w:sz w:val="24"/>
              </w:rPr>
              <w:t>Необходимое количество по нормам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 w:rsidRPr="00221B66">
              <w:rPr>
                <w:sz w:val="24"/>
              </w:rPr>
              <w:t>Фактически обеспечено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 w:rsidRPr="00221B66">
              <w:rPr>
                <w:sz w:val="24"/>
              </w:rPr>
              <w:t>Процент фактического обеспечения работников</w:t>
            </w:r>
          </w:p>
        </w:tc>
      </w:tr>
      <w:tr w:rsidR="005F5441" w:rsidRPr="00221B66" w:rsidTr="00C9179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F5441" w:rsidRPr="00221B66" w:rsidTr="00C9179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441" w:rsidRPr="00310287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310287">
              <w:rPr>
                <w:szCs w:val="28"/>
              </w:rPr>
              <w:t>1.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310287">
              <w:rPr>
                <w:szCs w:val="28"/>
              </w:rPr>
              <w:t>Гардеробные помещения, 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</w:tr>
      <w:tr w:rsidR="005F5441" w:rsidRPr="00221B66" w:rsidTr="00C9179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441" w:rsidRPr="00310287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310287">
              <w:rPr>
                <w:szCs w:val="28"/>
              </w:rPr>
              <w:t>2.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310287">
              <w:rPr>
                <w:szCs w:val="28"/>
              </w:rPr>
              <w:t>Устройства питьевого в</w:t>
            </w:r>
            <w:r w:rsidRPr="00310287">
              <w:rPr>
                <w:szCs w:val="28"/>
              </w:rPr>
              <w:t>о</w:t>
            </w:r>
            <w:r w:rsidRPr="00310287">
              <w:rPr>
                <w:szCs w:val="28"/>
              </w:rPr>
              <w:t>доснабжения, 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</w:tr>
      <w:tr w:rsidR="005F5441" w:rsidRPr="00221B66" w:rsidTr="00C9179B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441" w:rsidRPr="00310287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310287">
              <w:rPr>
                <w:szCs w:val="28"/>
              </w:rPr>
              <w:t>3.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310287">
              <w:rPr>
                <w:szCs w:val="28"/>
              </w:rPr>
              <w:t>Душевые, 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310287" w:rsidRDefault="005F5441" w:rsidP="00C42FBD">
            <w:pPr>
              <w:rPr>
                <w:szCs w:val="28"/>
                <w:highlight w:val="yellow"/>
              </w:rPr>
            </w:pPr>
          </w:p>
        </w:tc>
      </w:tr>
    </w:tbl>
    <w:p w:rsidR="005F5441" w:rsidRDefault="005F5441" w:rsidP="005F5441">
      <w:pPr>
        <w:spacing w:after="161"/>
        <w:ind w:left="-806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Default="005F5441" w:rsidP="00B06287">
      <w:pPr>
        <w:keepNext/>
        <w:ind w:left="-805"/>
        <w:jc w:val="center"/>
        <w:textAlignment w:val="baseline"/>
        <w:outlineLvl w:val="3"/>
        <w:rPr>
          <w:spacing w:val="1"/>
          <w:szCs w:val="28"/>
        </w:rPr>
      </w:pPr>
    </w:p>
    <w:p w:rsidR="005F5441" w:rsidRDefault="005F5441" w:rsidP="00B06287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  <w:r>
        <w:rPr>
          <w:spacing w:val="1"/>
          <w:szCs w:val="28"/>
        </w:rPr>
        <w:t>Форма</w:t>
      </w:r>
      <w:r w:rsidRPr="00221B66">
        <w:rPr>
          <w:spacing w:val="1"/>
          <w:szCs w:val="28"/>
        </w:rPr>
        <w:t xml:space="preserve"> 6.</w:t>
      </w:r>
      <w:r w:rsidRPr="00221B66">
        <w:rPr>
          <w:b/>
          <w:spacing w:val="1"/>
          <w:szCs w:val="28"/>
        </w:rPr>
        <w:t xml:space="preserve"> </w:t>
      </w:r>
      <w:r w:rsidRPr="003D046F">
        <w:rPr>
          <w:spacing w:val="1"/>
          <w:szCs w:val="28"/>
        </w:rPr>
        <w:t>Сведения об общественном контроле охраны труда</w:t>
      </w:r>
    </w:p>
    <w:p w:rsidR="002C73CC" w:rsidRPr="003D046F" w:rsidRDefault="002C73CC" w:rsidP="00B06287">
      <w:pPr>
        <w:keepNext/>
        <w:ind w:left="-805"/>
        <w:jc w:val="center"/>
        <w:textAlignment w:val="baseline"/>
        <w:outlineLvl w:val="3"/>
        <w:rPr>
          <w:spacing w:val="1"/>
          <w:szCs w:val="28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6829"/>
        <w:gridCol w:w="1559"/>
      </w:tblGrid>
      <w:tr w:rsidR="005F5441" w:rsidRPr="00221B66" w:rsidTr="00C9179B">
        <w:trPr>
          <w:trHeight w:val="81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41" w:rsidRPr="00221B66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41" w:rsidRPr="00221B66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41" w:rsidRPr="00221B66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</w:tr>
      <w:tr w:rsidR="005F5441" w:rsidRPr="00221B66" w:rsidTr="00C9179B">
        <w:trPr>
          <w:trHeight w:val="27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41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41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41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F5441" w:rsidRPr="00221B66" w:rsidTr="00C9179B"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 xml:space="preserve">Наличие комитета </w:t>
            </w:r>
            <w:r>
              <w:rPr>
                <w:szCs w:val="28"/>
              </w:rPr>
              <w:t>(комиссии) по охране труда (да/</w:t>
            </w:r>
            <w:r w:rsidRPr="00221B66">
              <w:rPr>
                <w:szCs w:val="28"/>
              </w:rPr>
              <w:t>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rPr>
                <w:szCs w:val="28"/>
              </w:rPr>
            </w:pPr>
          </w:p>
        </w:tc>
      </w:tr>
      <w:tr w:rsidR="005F5441" w:rsidRPr="00221B66" w:rsidTr="00C9179B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2.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Число уполномоченных (доверенных) лиц по охране труда, чел</w:t>
            </w:r>
            <w:r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rPr>
                <w:szCs w:val="28"/>
              </w:rPr>
            </w:pPr>
          </w:p>
        </w:tc>
      </w:tr>
      <w:tr w:rsidR="005F5441" w:rsidRPr="00221B66" w:rsidTr="00C9179B">
        <w:trPr>
          <w:trHeight w:val="74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3.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Колич</w:t>
            </w:r>
            <w:r>
              <w:rPr>
                <w:szCs w:val="28"/>
              </w:rPr>
              <w:t>ество проведенных ежемесячных «Д</w:t>
            </w:r>
            <w:r w:rsidRPr="00221B66">
              <w:rPr>
                <w:szCs w:val="28"/>
              </w:rPr>
              <w:t>ней охраны труда»</w:t>
            </w:r>
            <w:r>
              <w:rPr>
                <w:szCs w:val="28"/>
              </w:rPr>
              <w:t xml:space="preserve"> (количество дней за отчетный период)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</w:p>
        </w:tc>
      </w:tr>
      <w:tr w:rsidR="005F5441" w:rsidRPr="00221B66" w:rsidTr="00C9179B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4.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Н</w:t>
            </w:r>
            <w:r w:rsidR="003D046F">
              <w:rPr>
                <w:szCs w:val="28"/>
              </w:rPr>
              <w:t>аличие кабинета по охране труда</w:t>
            </w:r>
            <w:r w:rsidRPr="00221B66">
              <w:rPr>
                <w:szCs w:val="28"/>
              </w:rPr>
              <w:t xml:space="preserve"> (да</w:t>
            </w:r>
            <w:r>
              <w:rPr>
                <w:szCs w:val="28"/>
              </w:rPr>
              <w:t>/</w:t>
            </w:r>
            <w:r w:rsidRPr="00221B66">
              <w:rPr>
                <w:szCs w:val="28"/>
              </w:rPr>
              <w:t>нет)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</w:p>
        </w:tc>
      </w:tr>
      <w:tr w:rsidR="005F5441" w:rsidRPr="00221B66" w:rsidTr="00C9179B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jc w:val="center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5.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Количество уголков по охране труда, 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</w:p>
        </w:tc>
      </w:tr>
    </w:tbl>
    <w:p w:rsidR="005F5441" w:rsidRDefault="005F5441" w:rsidP="005F5441">
      <w:pPr>
        <w:ind w:left="-805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Default="005F5441" w:rsidP="005F5441">
      <w:pPr>
        <w:ind w:left="-805"/>
        <w:jc w:val="center"/>
        <w:textAlignment w:val="baseline"/>
        <w:outlineLvl w:val="3"/>
        <w:rPr>
          <w:spacing w:val="1"/>
          <w:szCs w:val="28"/>
        </w:rPr>
        <w:sectPr w:rsidR="005F5441" w:rsidSect="00310287">
          <w:type w:val="continuous"/>
          <w:pgSz w:w="11906" w:h="16838"/>
          <w:pgMar w:top="1418" w:right="567" w:bottom="1134" w:left="1985" w:header="709" w:footer="709" w:gutter="0"/>
          <w:cols w:space="708"/>
          <w:docGrid w:linePitch="360"/>
        </w:sectPr>
      </w:pPr>
    </w:p>
    <w:p w:rsidR="005F5441" w:rsidRPr="003D046F" w:rsidRDefault="005F5441" w:rsidP="003D046F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  <w:r>
        <w:rPr>
          <w:spacing w:val="1"/>
          <w:szCs w:val="28"/>
        </w:rPr>
        <w:lastRenderedPageBreak/>
        <w:t>Форма</w:t>
      </w:r>
      <w:r w:rsidRPr="00221B66">
        <w:rPr>
          <w:spacing w:val="1"/>
          <w:szCs w:val="28"/>
        </w:rPr>
        <w:t xml:space="preserve"> 7.</w:t>
      </w:r>
      <w:r w:rsidRPr="00221B66">
        <w:rPr>
          <w:b/>
          <w:spacing w:val="1"/>
          <w:szCs w:val="28"/>
        </w:rPr>
        <w:t xml:space="preserve"> </w:t>
      </w:r>
      <w:r w:rsidRPr="003D046F">
        <w:rPr>
          <w:spacing w:val="1"/>
          <w:szCs w:val="28"/>
        </w:rPr>
        <w:t xml:space="preserve">Сведения о реализации мероприятий, </w:t>
      </w:r>
    </w:p>
    <w:p w:rsidR="005F5441" w:rsidRPr="003D046F" w:rsidRDefault="005F5441" w:rsidP="003D046F">
      <w:pPr>
        <w:keepNext/>
        <w:spacing w:line="240" w:lineRule="exact"/>
        <w:ind w:left="-805"/>
        <w:jc w:val="center"/>
        <w:textAlignment w:val="baseline"/>
        <w:outlineLvl w:val="3"/>
        <w:rPr>
          <w:spacing w:val="1"/>
          <w:szCs w:val="28"/>
        </w:rPr>
      </w:pPr>
      <w:proofErr w:type="gramStart"/>
      <w:r w:rsidRPr="003D046F">
        <w:rPr>
          <w:spacing w:val="1"/>
          <w:szCs w:val="28"/>
        </w:rPr>
        <w:t>направленных</w:t>
      </w:r>
      <w:proofErr w:type="gramEnd"/>
      <w:r w:rsidRPr="003D046F">
        <w:rPr>
          <w:spacing w:val="1"/>
          <w:szCs w:val="28"/>
        </w:rPr>
        <w:t xml:space="preserve"> на развитие физической культуры и спорта </w:t>
      </w:r>
    </w:p>
    <w:p w:rsidR="005F5441" w:rsidRPr="00221B66" w:rsidRDefault="005F5441" w:rsidP="005F5441">
      <w:pPr>
        <w:keepNext/>
        <w:ind w:left="-805"/>
        <w:jc w:val="center"/>
        <w:textAlignment w:val="baseline"/>
        <w:outlineLvl w:val="3"/>
        <w:rPr>
          <w:b/>
          <w:spacing w:val="1"/>
          <w:szCs w:val="28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517"/>
        <w:gridCol w:w="850"/>
        <w:gridCol w:w="1134"/>
      </w:tblGrid>
      <w:tr w:rsidR="005F5441" w:rsidRPr="00221B66" w:rsidTr="00C9179B">
        <w:trPr>
          <w:trHeight w:val="1012"/>
        </w:trPr>
        <w:tc>
          <w:tcPr>
            <w:tcW w:w="718" w:type="dxa"/>
            <w:vAlign w:val="center"/>
            <w:hideMark/>
          </w:tcPr>
          <w:p w:rsidR="005F5441" w:rsidRPr="00221B66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517" w:type="dxa"/>
            <w:vAlign w:val="center"/>
            <w:hideMark/>
          </w:tcPr>
          <w:p w:rsidR="005F5441" w:rsidRPr="00221B66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5F5441" w:rsidRPr="00221B66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</w:tr>
      <w:tr w:rsidR="005F5441" w:rsidRPr="00221B66" w:rsidTr="00C9179B">
        <w:trPr>
          <w:trHeight w:val="15"/>
        </w:trPr>
        <w:tc>
          <w:tcPr>
            <w:tcW w:w="718" w:type="dxa"/>
            <w:vAlign w:val="center"/>
            <w:hideMark/>
          </w:tcPr>
          <w:p w:rsidR="005F5441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517" w:type="dxa"/>
            <w:vAlign w:val="center"/>
            <w:hideMark/>
          </w:tcPr>
          <w:p w:rsidR="005F5441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5F5441" w:rsidRDefault="005F5441" w:rsidP="00C42FBD">
            <w:pPr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1.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Наличие плана мероприятий по улучшению усл</w:t>
            </w:r>
            <w:r w:rsidRPr="00221B66">
              <w:rPr>
                <w:szCs w:val="28"/>
              </w:rPr>
              <w:t>о</w:t>
            </w:r>
            <w:r w:rsidRPr="00221B66">
              <w:rPr>
                <w:szCs w:val="28"/>
              </w:rPr>
              <w:t>вий и охраны труда (да</w:t>
            </w:r>
            <w:r>
              <w:rPr>
                <w:szCs w:val="28"/>
              </w:rPr>
              <w:t>/</w:t>
            </w:r>
            <w:r w:rsidRPr="00221B66">
              <w:rPr>
                <w:szCs w:val="28"/>
              </w:rPr>
              <w:t xml:space="preserve"> нет)</w:t>
            </w:r>
          </w:p>
        </w:tc>
        <w:tc>
          <w:tcPr>
            <w:tcW w:w="198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rPr>
                <w:szCs w:val="28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spacing w:line="226" w:lineRule="atLeast"/>
              <w:textAlignment w:val="baseline"/>
              <w:rPr>
                <w:szCs w:val="28"/>
              </w:rPr>
            </w:pPr>
            <w:r w:rsidRPr="00221B66">
              <w:rPr>
                <w:szCs w:val="28"/>
              </w:rPr>
              <w:t>2.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  <w:r w:rsidRPr="00221B66">
              <w:rPr>
                <w:szCs w:val="28"/>
              </w:rPr>
              <w:t>Наличие плана мероприятий</w:t>
            </w:r>
            <w:r>
              <w:rPr>
                <w:szCs w:val="28"/>
              </w:rPr>
              <w:t xml:space="preserve">, </w:t>
            </w:r>
            <w:r w:rsidRPr="00221B66">
              <w:rPr>
                <w:szCs w:val="28"/>
              </w:rPr>
              <w:t>направленны</w:t>
            </w:r>
            <w:r>
              <w:rPr>
                <w:szCs w:val="28"/>
              </w:rPr>
              <w:t>х</w:t>
            </w:r>
            <w:r w:rsidRPr="00221B66">
              <w:rPr>
                <w:szCs w:val="28"/>
              </w:rPr>
              <w:t xml:space="preserve"> на ра</w:t>
            </w:r>
            <w:r w:rsidRPr="00221B66">
              <w:rPr>
                <w:szCs w:val="28"/>
              </w:rPr>
              <w:t>з</w:t>
            </w:r>
            <w:r w:rsidRPr="00221B66">
              <w:rPr>
                <w:szCs w:val="28"/>
              </w:rPr>
              <w:t>витие ф</w:t>
            </w:r>
            <w:r>
              <w:rPr>
                <w:szCs w:val="28"/>
              </w:rPr>
              <w:t>изической культуры и спорта (да/</w:t>
            </w:r>
            <w:r w:rsidRPr="00221B66">
              <w:rPr>
                <w:szCs w:val="28"/>
              </w:rPr>
              <w:t xml:space="preserve"> нет), в </w:t>
            </w:r>
            <w:r w:rsidRPr="00DB7B06">
              <w:rPr>
                <w:szCs w:val="28"/>
              </w:rPr>
              <w:t>том числе в соответствии с которым осуществляе</w:t>
            </w:r>
            <w:r w:rsidRPr="00DB7B06">
              <w:rPr>
                <w:szCs w:val="28"/>
              </w:rPr>
              <w:t>т</w:t>
            </w:r>
            <w:r w:rsidRPr="00DB7B06">
              <w:rPr>
                <w:szCs w:val="28"/>
              </w:rPr>
              <w:t>ся:</w:t>
            </w:r>
          </w:p>
        </w:tc>
        <w:tc>
          <w:tcPr>
            <w:tcW w:w="1984" w:type="dxa"/>
            <w:gridSpan w:val="2"/>
          </w:tcPr>
          <w:p w:rsidR="005F5441" w:rsidRPr="00221B66" w:rsidRDefault="005F5441" w:rsidP="00C42FBD">
            <w:pPr>
              <w:rPr>
                <w:szCs w:val="28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F5441" w:rsidRPr="00221B66">
              <w:rPr>
                <w:szCs w:val="28"/>
              </w:rPr>
              <w:t xml:space="preserve">омпенсация работникам оплаты занятий спортом в клубах и секциях, количество </w:t>
            </w:r>
            <w:r w:rsidR="005F5441">
              <w:rPr>
                <w:szCs w:val="28"/>
              </w:rPr>
              <w:t xml:space="preserve"> р</w:t>
            </w:r>
            <w:r w:rsidR="005F5441" w:rsidRPr="00221B66">
              <w:rPr>
                <w:szCs w:val="28"/>
              </w:rPr>
              <w:t>аботн</w:t>
            </w:r>
            <w:r w:rsidR="005F5441" w:rsidRPr="00221B66">
              <w:rPr>
                <w:szCs w:val="28"/>
              </w:rPr>
              <w:t>и</w:t>
            </w:r>
            <w:r w:rsidR="005F5441" w:rsidRPr="00221B66">
              <w:rPr>
                <w:szCs w:val="28"/>
              </w:rPr>
              <w:t>ков/рублей.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F5441" w:rsidRPr="00221B66">
              <w:rPr>
                <w:szCs w:val="28"/>
              </w:rPr>
              <w:t>рганизация и проведение физкультурных и спо</w:t>
            </w:r>
            <w:r w:rsidR="005F5441" w:rsidRPr="00221B66">
              <w:rPr>
                <w:szCs w:val="28"/>
              </w:rPr>
              <w:t>р</w:t>
            </w:r>
            <w:r w:rsidR="005F5441" w:rsidRPr="00221B66">
              <w:rPr>
                <w:szCs w:val="28"/>
              </w:rPr>
              <w:t xml:space="preserve">тивных мероприятий, в том числе мероприятий по внедрению Всероссийского физкультурно-спортивного комплекса </w:t>
            </w:r>
            <w:r w:rsidR="005F5441">
              <w:rPr>
                <w:szCs w:val="28"/>
              </w:rPr>
              <w:t>«</w:t>
            </w:r>
            <w:r w:rsidR="005F5441" w:rsidRPr="00221B66">
              <w:rPr>
                <w:szCs w:val="28"/>
              </w:rPr>
              <w:t>Готов к труду и обороне</w:t>
            </w:r>
            <w:r w:rsidR="005F5441">
              <w:rPr>
                <w:szCs w:val="28"/>
              </w:rPr>
              <w:t>»</w:t>
            </w:r>
            <w:r w:rsidR="005F5441" w:rsidRPr="00221B66">
              <w:rPr>
                <w:szCs w:val="28"/>
              </w:rPr>
              <w:t xml:space="preserve"> (ГТО), включая оплату труда методистов и трен</w:t>
            </w:r>
            <w:r w:rsidR="005F5441" w:rsidRPr="00221B66">
              <w:rPr>
                <w:szCs w:val="28"/>
              </w:rPr>
              <w:t>е</w:t>
            </w:r>
            <w:r w:rsidR="005F5441" w:rsidRPr="00221B66">
              <w:rPr>
                <w:szCs w:val="28"/>
              </w:rPr>
              <w:t>ров, привлекаемых к выполнению указанных м</w:t>
            </w:r>
            <w:r w:rsidR="005F5441" w:rsidRPr="00221B66">
              <w:rPr>
                <w:szCs w:val="28"/>
              </w:rPr>
              <w:t>е</w:t>
            </w:r>
            <w:r w:rsidR="005F5441" w:rsidRPr="00221B66">
              <w:rPr>
                <w:szCs w:val="28"/>
              </w:rPr>
              <w:t xml:space="preserve">роприятий, </w:t>
            </w:r>
            <w:r w:rsidR="005F5441">
              <w:rPr>
                <w:szCs w:val="28"/>
              </w:rPr>
              <w:t>штук</w:t>
            </w:r>
          </w:p>
        </w:tc>
        <w:tc>
          <w:tcPr>
            <w:tcW w:w="198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F5441" w:rsidRPr="00221B66" w:rsidRDefault="005F5441" w:rsidP="00C42FBD">
            <w:pPr>
              <w:jc w:val="center"/>
              <w:rPr>
                <w:szCs w:val="28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3D046F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F5441" w:rsidRPr="00221B66">
              <w:rPr>
                <w:szCs w:val="28"/>
              </w:rPr>
              <w:t>рганизация и проведение физкультурно-оздоровительных мероприятий, количество/руб</w:t>
            </w:r>
            <w:r w:rsidR="005F5441">
              <w:rPr>
                <w:szCs w:val="28"/>
              </w:rPr>
              <w:t>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  <w:r>
              <w:rPr>
                <w:szCs w:val="28"/>
              </w:rPr>
              <w:t>2.4.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826E1B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5F5441" w:rsidRPr="00221B66">
              <w:rPr>
                <w:szCs w:val="28"/>
              </w:rPr>
              <w:t>риобретение, содержание и обновление спорти</w:t>
            </w:r>
            <w:r w:rsidR="005F5441" w:rsidRPr="00221B66">
              <w:rPr>
                <w:szCs w:val="28"/>
              </w:rPr>
              <w:t>в</w:t>
            </w:r>
            <w:r w:rsidR="005F5441" w:rsidRPr="00221B66">
              <w:rPr>
                <w:szCs w:val="28"/>
              </w:rPr>
              <w:t>ного инвентаря, количество/руб</w:t>
            </w:r>
            <w:r w:rsidR="005F5441">
              <w:rPr>
                <w:szCs w:val="28"/>
              </w:rPr>
              <w:t>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Cs w:val="28"/>
              </w:rPr>
            </w:pPr>
            <w:r>
              <w:rPr>
                <w:szCs w:val="28"/>
              </w:rPr>
              <w:t>2.5</w:t>
            </w:r>
            <w:r w:rsidRPr="003D046F">
              <w:rPr>
                <w:i/>
                <w:szCs w:val="28"/>
              </w:rPr>
              <w:t>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826E1B" w:rsidP="00C42FBD">
            <w:pPr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5F5441" w:rsidRPr="00221B66">
              <w:rPr>
                <w:szCs w:val="28"/>
              </w:rPr>
              <w:t>стройство новых и (или) реконструкция име</w:t>
            </w:r>
            <w:r w:rsidR="005F5441" w:rsidRPr="00221B66">
              <w:rPr>
                <w:szCs w:val="28"/>
              </w:rPr>
              <w:t>ю</w:t>
            </w:r>
            <w:r w:rsidR="005F5441" w:rsidRPr="00221B66">
              <w:rPr>
                <w:szCs w:val="28"/>
              </w:rPr>
              <w:t>щихся помещений и площадок для занятий спо</w:t>
            </w:r>
            <w:r w:rsidR="005F5441" w:rsidRPr="00221B66">
              <w:rPr>
                <w:szCs w:val="28"/>
              </w:rPr>
              <w:t>р</w:t>
            </w:r>
            <w:r w:rsidR="005F5441" w:rsidRPr="00221B66">
              <w:rPr>
                <w:szCs w:val="28"/>
              </w:rPr>
              <w:t>том, количество/руб</w:t>
            </w:r>
            <w:r w:rsidR="005F5441">
              <w:rPr>
                <w:szCs w:val="28"/>
              </w:rPr>
              <w:t>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F5441" w:rsidRPr="00221B66" w:rsidRDefault="005F5441" w:rsidP="00C42FBD">
            <w:pPr>
              <w:rPr>
                <w:sz w:val="24"/>
              </w:rPr>
            </w:pPr>
          </w:p>
        </w:tc>
      </w:tr>
      <w:tr w:rsidR="005F5441" w:rsidRPr="00221B66" w:rsidTr="00C9179B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7D0393" w:rsidRDefault="005F5441" w:rsidP="00C42FBD">
            <w:pPr>
              <w:keepNext/>
            </w:pPr>
            <w:r w:rsidRPr="00847AF8">
              <w:rPr>
                <w:szCs w:val="28"/>
              </w:rPr>
              <w:t>2.6.</w:t>
            </w:r>
          </w:p>
        </w:tc>
        <w:tc>
          <w:tcPr>
            <w:tcW w:w="65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826E1B" w:rsidP="00C42FBD">
            <w:pPr>
              <w:keepNext/>
              <w:spacing w:line="226" w:lineRule="atLeast"/>
              <w:textAlignment w:val="baseline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F5441" w:rsidRPr="00221B66">
              <w:rPr>
                <w:szCs w:val="28"/>
              </w:rPr>
              <w:t>оздание и развитие физкультурно-спортивных клубов, организованных в целях массового привл</w:t>
            </w:r>
            <w:r w:rsidR="005F5441" w:rsidRPr="00221B66">
              <w:rPr>
                <w:szCs w:val="28"/>
              </w:rPr>
              <w:t>е</w:t>
            </w:r>
            <w:r w:rsidR="005F5441" w:rsidRPr="00221B66">
              <w:rPr>
                <w:szCs w:val="28"/>
              </w:rPr>
              <w:t>чения граждан к занятиям физической культурой и спортом по месту работы, количество/руб</w:t>
            </w:r>
            <w:r w:rsidR="005F5441">
              <w:rPr>
                <w:szCs w:val="28"/>
              </w:rPr>
              <w:t>.</w:t>
            </w:r>
          </w:p>
        </w:tc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41" w:rsidRPr="00221B66" w:rsidRDefault="005F5441" w:rsidP="00C42FBD">
            <w:pPr>
              <w:keepNext/>
              <w:rPr>
                <w:sz w:val="24"/>
              </w:rPr>
            </w:pPr>
          </w:p>
        </w:tc>
        <w:tc>
          <w:tcPr>
            <w:tcW w:w="1134" w:type="dxa"/>
          </w:tcPr>
          <w:p w:rsidR="005F5441" w:rsidRPr="00221B66" w:rsidRDefault="005F5441" w:rsidP="00C42FBD">
            <w:pPr>
              <w:keepNext/>
              <w:rPr>
                <w:sz w:val="24"/>
              </w:rPr>
            </w:pPr>
          </w:p>
        </w:tc>
      </w:tr>
    </w:tbl>
    <w:p w:rsidR="005F5441" w:rsidRDefault="005F5441" w:rsidP="005F5441">
      <w:pPr>
        <w:keepNext/>
        <w:rPr>
          <w:szCs w:val="28"/>
        </w:rPr>
      </w:pPr>
    </w:p>
    <w:p w:rsidR="00EA30AC" w:rsidRDefault="00EA30AC" w:rsidP="005F5441">
      <w:pPr>
        <w:keepNext/>
        <w:rPr>
          <w:szCs w:val="28"/>
        </w:rPr>
      </w:pPr>
    </w:p>
    <w:p w:rsidR="005F5441" w:rsidRPr="007D0393" w:rsidRDefault="005F5441" w:rsidP="005F5441">
      <w:pPr>
        <w:keepNext/>
        <w:rPr>
          <w:szCs w:val="28"/>
        </w:rPr>
      </w:pPr>
      <w:r>
        <w:rPr>
          <w:szCs w:val="28"/>
        </w:rPr>
        <w:t xml:space="preserve">Работодатель </w:t>
      </w:r>
      <w:r w:rsidRPr="007D0393">
        <w:rPr>
          <w:szCs w:val="28"/>
        </w:rPr>
        <w:t xml:space="preserve"> организации </w:t>
      </w:r>
    </w:p>
    <w:p w:rsidR="005F5441" w:rsidRDefault="005F5441" w:rsidP="005F5441">
      <w:pPr>
        <w:keepNext/>
        <w:rPr>
          <w:szCs w:val="28"/>
        </w:rPr>
      </w:pPr>
      <w:r w:rsidRPr="007D0393">
        <w:rPr>
          <w:szCs w:val="28"/>
        </w:rPr>
        <w:t xml:space="preserve">«___» ___________ 20__ г. </w:t>
      </w:r>
      <w:r w:rsidRPr="007D0393">
        <w:rPr>
          <w:szCs w:val="28"/>
        </w:rPr>
        <w:tab/>
      </w:r>
      <w:r w:rsidRPr="007D0393">
        <w:rPr>
          <w:szCs w:val="28"/>
        </w:rPr>
        <w:tab/>
        <w:t>__________</w:t>
      </w:r>
      <w:r>
        <w:rPr>
          <w:szCs w:val="28"/>
        </w:rPr>
        <w:t>__</w:t>
      </w:r>
      <w:r w:rsidRPr="007D0393">
        <w:rPr>
          <w:szCs w:val="28"/>
        </w:rPr>
        <w:t>_</w:t>
      </w:r>
      <w:r w:rsidRPr="007D0393">
        <w:rPr>
          <w:szCs w:val="28"/>
        </w:rPr>
        <w:tab/>
        <w:t> __________________</w:t>
      </w:r>
    </w:p>
    <w:p w:rsidR="005F5441" w:rsidRPr="007D0393" w:rsidRDefault="005F5441" w:rsidP="005F5441">
      <w:pPr>
        <w:keepNext/>
        <w:spacing w:line="240" w:lineRule="exact"/>
        <w:rPr>
          <w:sz w:val="20"/>
          <w:szCs w:val="20"/>
        </w:rPr>
      </w:pPr>
      <w:r>
        <w:rPr>
          <w:szCs w:val="28"/>
        </w:rPr>
        <w:tab/>
      </w:r>
      <w:r>
        <w:rPr>
          <w:szCs w:val="28"/>
        </w:rPr>
        <w:tab/>
      </w:r>
      <w:r w:rsidRPr="007D0393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(И.О.Фамилия)</w:t>
      </w:r>
    </w:p>
    <w:p w:rsidR="005F5441" w:rsidRDefault="005F5441" w:rsidP="005F5441">
      <w:pPr>
        <w:keepNext/>
        <w:spacing w:line="240" w:lineRule="exact"/>
        <w:rPr>
          <w:szCs w:val="28"/>
        </w:rPr>
      </w:pPr>
    </w:p>
    <w:p w:rsidR="005F5441" w:rsidRDefault="005F5441" w:rsidP="005F5441">
      <w:pPr>
        <w:keepNext/>
        <w:spacing w:line="240" w:lineRule="exact"/>
        <w:rPr>
          <w:szCs w:val="28"/>
        </w:rPr>
      </w:pPr>
    </w:p>
    <w:p w:rsidR="005F5441" w:rsidRPr="007D0393" w:rsidRDefault="005F5441" w:rsidP="005F5441">
      <w:pPr>
        <w:keepNext/>
        <w:spacing w:line="240" w:lineRule="exact"/>
        <w:rPr>
          <w:szCs w:val="28"/>
        </w:rPr>
      </w:pPr>
      <w:r w:rsidRPr="007D0393">
        <w:rPr>
          <w:szCs w:val="28"/>
        </w:rPr>
        <w:br/>
        <w:t>Исполнитель (Ф</w:t>
      </w:r>
      <w:r>
        <w:rPr>
          <w:szCs w:val="28"/>
        </w:rPr>
        <w:t xml:space="preserve">амилия </w:t>
      </w:r>
      <w:r w:rsidRPr="007D0393">
        <w:rPr>
          <w:szCs w:val="28"/>
        </w:rPr>
        <w:t>И.О.)</w:t>
      </w:r>
    </w:p>
    <w:p w:rsidR="005F5441" w:rsidRPr="007D0393" w:rsidRDefault="005F5441" w:rsidP="005F5441">
      <w:pPr>
        <w:keepNext/>
        <w:spacing w:line="240" w:lineRule="exact"/>
        <w:rPr>
          <w:szCs w:val="28"/>
        </w:rPr>
      </w:pPr>
      <w:r w:rsidRPr="007D0393">
        <w:rPr>
          <w:szCs w:val="28"/>
        </w:rPr>
        <w:t>(телефон)</w:t>
      </w:r>
    </w:p>
    <w:p w:rsidR="005F5441" w:rsidRDefault="005F5441"/>
    <w:sectPr w:rsidR="005F5441" w:rsidSect="00372A09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3C" w:rsidRDefault="00D37C3C" w:rsidP="00600849">
      <w:r>
        <w:separator/>
      </w:r>
    </w:p>
  </w:endnote>
  <w:endnote w:type="continuationSeparator" w:id="0">
    <w:p w:rsidR="00D37C3C" w:rsidRDefault="00D37C3C" w:rsidP="0060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3C" w:rsidRDefault="00D37C3C" w:rsidP="00600849">
      <w:r>
        <w:separator/>
      </w:r>
    </w:p>
  </w:footnote>
  <w:footnote w:type="continuationSeparator" w:id="0">
    <w:p w:rsidR="00D37C3C" w:rsidRDefault="00D37C3C" w:rsidP="0060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671972"/>
      <w:docPartObj>
        <w:docPartGallery w:val="Page Numbers (Top of Page)"/>
        <w:docPartUnique/>
      </w:docPartObj>
    </w:sdtPr>
    <w:sdtEndPr/>
    <w:sdtContent>
      <w:p w:rsidR="00600849" w:rsidRDefault="00600849" w:rsidP="002C73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287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6F" w:rsidRDefault="003D046F">
    <w:pPr>
      <w:pStyle w:val="af2"/>
      <w:jc w:val="right"/>
    </w:pPr>
  </w:p>
  <w:p w:rsidR="00600849" w:rsidRDefault="0060084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5A2"/>
    <w:multiLevelType w:val="multilevel"/>
    <w:tmpl w:val="17F4511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90" w:hanging="720"/>
      </w:pPr>
    </w:lvl>
    <w:lvl w:ilvl="2">
      <w:start w:val="1"/>
      <w:numFmt w:val="decimal"/>
      <w:lvlText w:val="%1.%2.%3."/>
      <w:lvlJc w:val="left"/>
      <w:pPr>
        <w:ind w:left="3060" w:hanging="720"/>
      </w:pPr>
    </w:lvl>
    <w:lvl w:ilvl="3">
      <w:start w:val="1"/>
      <w:numFmt w:val="decimal"/>
      <w:lvlText w:val="%1.%2.%3.%4."/>
      <w:lvlJc w:val="left"/>
      <w:pPr>
        <w:ind w:left="4590" w:hanging="108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7290" w:hanging="1440"/>
      </w:pPr>
    </w:lvl>
    <w:lvl w:ilvl="6">
      <w:start w:val="1"/>
      <w:numFmt w:val="decimal"/>
      <w:lvlText w:val="%1.%2.%3.%4.%5.%6.%7."/>
      <w:lvlJc w:val="left"/>
      <w:pPr>
        <w:ind w:left="8820" w:hanging="1800"/>
      </w:pPr>
    </w:lvl>
    <w:lvl w:ilvl="7">
      <w:start w:val="1"/>
      <w:numFmt w:val="decimal"/>
      <w:lvlText w:val="%1.%2.%3.%4.%5.%6.%7.%8."/>
      <w:lvlJc w:val="left"/>
      <w:pPr>
        <w:ind w:left="9990" w:hanging="1800"/>
      </w:pPr>
    </w:lvl>
    <w:lvl w:ilvl="8">
      <w:start w:val="1"/>
      <w:numFmt w:val="decimal"/>
      <w:lvlText w:val="%1.%2.%3.%4.%5.%6.%7.%8.%9."/>
      <w:lvlJc w:val="left"/>
      <w:pPr>
        <w:ind w:left="11520" w:hanging="2160"/>
      </w:pPr>
    </w:lvl>
  </w:abstractNum>
  <w:abstractNum w:abstractNumId="1">
    <w:nsid w:val="401477D4"/>
    <w:multiLevelType w:val="hybridMultilevel"/>
    <w:tmpl w:val="E04C61F8"/>
    <w:lvl w:ilvl="0" w:tplc="3B5224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3440A"/>
    <w:rsid w:val="00096CDE"/>
    <w:rsid w:val="000D0080"/>
    <w:rsid w:val="000E36A8"/>
    <w:rsid w:val="00104783"/>
    <w:rsid w:val="00153E93"/>
    <w:rsid w:val="00161654"/>
    <w:rsid w:val="00166E34"/>
    <w:rsid w:val="001D162E"/>
    <w:rsid w:val="001D33FA"/>
    <w:rsid w:val="00217063"/>
    <w:rsid w:val="0028238E"/>
    <w:rsid w:val="00287B96"/>
    <w:rsid w:val="002C73CC"/>
    <w:rsid w:val="002F6AC4"/>
    <w:rsid w:val="00350407"/>
    <w:rsid w:val="00351DB5"/>
    <w:rsid w:val="00352DEE"/>
    <w:rsid w:val="003553A9"/>
    <w:rsid w:val="0036537C"/>
    <w:rsid w:val="00372A09"/>
    <w:rsid w:val="00395361"/>
    <w:rsid w:val="003A47D1"/>
    <w:rsid w:val="003D046F"/>
    <w:rsid w:val="00432F30"/>
    <w:rsid w:val="0044016F"/>
    <w:rsid w:val="004762DE"/>
    <w:rsid w:val="004779D1"/>
    <w:rsid w:val="004961FC"/>
    <w:rsid w:val="005058AC"/>
    <w:rsid w:val="0057161C"/>
    <w:rsid w:val="005A4227"/>
    <w:rsid w:val="005F5441"/>
    <w:rsid w:val="00600849"/>
    <w:rsid w:val="0062643C"/>
    <w:rsid w:val="00676E24"/>
    <w:rsid w:val="00682BC9"/>
    <w:rsid w:val="006D140D"/>
    <w:rsid w:val="00726DE4"/>
    <w:rsid w:val="007856BC"/>
    <w:rsid w:val="00791EC8"/>
    <w:rsid w:val="007C4893"/>
    <w:rsid w:val="007F6F20"/>
    <w:rsid w:val="008143F2"/>
    <w:rsid w:val="00826E1B"/>
    <w:rsid w:val="008610CB"/>
    <w:rsid w:val="00867B9C"/>
    <w:rsid w:val="008823B0"/>
    <w:rsid w:val="0088371E"/>
    <w:rsid w:val="008A48E5"/>
    <w:rsid w:val="008B7FDB"/>
    <w:rsid w:val="008C3949"/>
    <w:rsid w:val="0090000A"/>
    <w:rsid w:val="00923C9E"/>
    <w:rsid w:val="00942548"/>
    <w:rsid w:val="00954A0A"/>
    <w:rsid w:val="009A2C2F"/>
    <w:rsid w:val="009A4F86"/>
    <w:rsid w:val="009D2113"/>
    <w:rsid w:val="00A03A8E"/>
    <w:rsid w:val="00A33EB7"/>
    <w:rsid w:val="00A421EC"/>
    <w:rsid w:val="00A522B6"/>
    <w:rsid w:val="00AF54AE"/>
    <w:rsid w:val="00B06287"/>
    <w:rsid w:val="00B140E6"/>
    <w:rsid w:val="00B50734"/>
    <w:rsid w:val="00B50ED5"/>
    <w:rsid w:val="00B54119"/>
    <w:rsid w:val="00B7011B"/>
    <w:rsid w:val="00BF4EE3"/>
    <w:rsid w:val="00BF7BEF"/>
    <w:rsid w:val="00C31DCD"/>
    <w:rsid w:val="00C44072"/>
    <w:rsid w:val="00C9179B"/>
    <w:rsid w:val="00CF3E88"/>
    <w:rsid w:val="00D37C3C"/>
    <w:rsid w:val="00D67E57"/>
    <w:rsid w:val="00DD18B7"/>
    <w:rsid w:val="00E101C3"/>
    <w:rsid w:val="00E307B3"/>
    <w:rsid w:val="00E71D62"/>
    <w:rsid w:val="00E7622E"/>
    <w:rsid w:val="00EA16A4"/>
    <w:rsid w:val="00EA2FA7"/>
    <w:rsid w:val="00EA30AC"/>
    <w:rsid w:val="00EE0BD9"/>
    <w:rsid w:val="00F0205D"/>
    <w:rsid w:val="00F37C82"/>
    <w:rsid w:val="00F66D67"/>
    <w:rsid w:val="00F87E33"/>
    <w:rsid w:val="00FD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5F54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F54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5F54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5F544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5F54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F5441"/>
  </w:style>
  <w:style w:type="paragraph" w:styleId="af1">
    <w:name w:val="List Paragraph"/>
    <w:basedOn w:val="a"/>
    <w:uiPriority w:val="34"/>
    <w:qFormat/>
    <w:rsid w:val="005F5441"/>
    <w:pPr>
      <w:ind w:left="720"/>
      <w:contextualSpacing/>
    </w:pPr>
    <w:rPr>
      <w:sz w:val="24"/>
    </w:rPr>
  </w:style>
  <w:style w:type="paragraph" w:customStyle="1" w:styleId="Default">
    <w:name w:val="Default"/>
    <w:rsid w:val="00E30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60084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08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0084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084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3290-C71F-47BF-958C-F6D68962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Васекина</cp:lastModifiedBy>
  <cp:revision>16</cp:revision>
  <cp:lastPrinted>2020-10-13T06:12:00Z</cp:lastPrinted>
  <dcterms:created xsi:type="dcterms:W3CDTF">2018-08-24T08:23:00Z</dcterms:created>
  <dcterms:modified xsi:type="dcterms:W3CDTF">2020-10-26T09:00:00Z</dcterms:modified>
</cp:coreProperties>
</file>